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8784" w14:textId="77777777" w:rsidR="0012296E" w:rsidRDefault="0012296E" w:rsidP="00236ACE"/>
    <w:p w14:paraId="767AAA51" w14:textId="77777777" w:rsidR="0012296E" w:rsidRDefault="0012296E" w:rsidP="00236ACE"/>
    <w:p w14:paraId="5AE4DDAF" w14:textId="1C45AF8D" w:rsidR="0012296E" w:rsidRPr="006621AE" w:rsidRDefault="004D22BD" w:rsidP="00366E39">
      <w:pPr>
        <w:jc w:val="center"/>
        <w:rPr>
          <w:sz w:val="50"/>
          <w:szCs w:val="50"/>
        </w:rPr>
      </w:pPr>
      <w:r w:rsidRPr="006621AE">
        <w:rPr>
          <w:noProof/>
          <w:sz w:val="50"/>
          <w:szCs w:val="50"/>
        </w:rPr>
        <w:drawing>
          <wp:anchor distT="0" distB="0" distL="114300" distR="114300" simplePos="0" relativeHeight="251658240" behindDoc="0" locked="0" layoutInCell="1" allowOverlap="1" wp14:anchorId="03937FF5" wp14:editId="4CA09C9D">
            <wp:simplePos x="0" y="0"/>
            <wp:positionH relativeFrom="margin">
              <wp:posOffset>4270375</wp:posOffset>
            </wp:positionH>
            <wp:positionV relativeFrom="margin">
              <wp:posOffset>-787400</wp:posOffset>
            </wp:positionV>
            <wp:extent cx="2453640" cy="10058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C_Logo_Horiz_Color_Small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640" cy="1005840"/>
                    </a:xfrm>
                    <a:prstGeom prst="rect">
                      <a:avLst/>
                    </a:prstGeom>
                  </pic:spPr>
                </pic:pic>
              </a:graphicData>
            </a:graphic>
          </wp:anchor>
        </w:drawing>
      </w:r>
      <w:r w:rsidR="00366E39">
        <w:rPr>
          <w:noProof/>
          <w:sz w:val="50"/>
          <w:szCs w:val="50"/>
        </w:rPr>
        <w:t>TRANSPLANT DOCUMENTATION</w:t>
      </w:r>
    </w:p>
    <w:p w14:paraId="191970F2" w14:textId="77777777" w:rsidR="008161FD" w:rsidRDefault="00236ACE" w:rsidP="00236ACE">
      <w:r>
        <w:t xml:space="preserve"> </w:t>
      </w:r>
    </w:p>
    <w:p w14:paraId="000EBCC0" w14:textId="77777777" w:rsidR="0012296E" w:rsidRDefault="0012296E" w:rsidP="00236ACE"/>
    <w:p w14:paraId="506BB424" w14:textId="77777777" w:rsidR="0012296E" w:rsidRDefault="0012296E" w:rsidP="00236ACE"/>
    <w:p w14:paraId="09FDF7F8" w14:textId="0BA0E9DF" w:rsidR="00366E39" w:rsidRDefault="00366E39" w:rsidP="00366E39">
      <w:pPr>
        <w:jc w:val="center"/>
      </w:pPr>
    </w:p>
    <w:p w14:paraId="6F1EAE5F" w14:textId="77777777" w:rsidR="00366E39" w:rsidRDefault="00366E39" w:rsidP="00366E39">
      <w:pPr>
        <w:jc w:val="center"/>
      </w:pPr>
    </w:p>
    <w:p w14:paraId="07146515" w14:textId="3ED4939D" w:rsidR="00366E39" w:rsidRDefault="00366E39" w:rsidP="00366E39">
      <w:pPr>
        <w:pStyle w:val="ListParagraph"/>
        <w:numPr>
          <w:ilvl w:val="0"/>
          <w:numId w:val="6"/>
        </w:numPr>
      </w:pPr>
      <w:r>
        <w:t xml:space="preserve">This tip sheet describes the changes to the Transplantation Module (Now called </w:t>
      </w:r>
      <w:r w:rsidRPr="00366E39">
        <w:rPr>
          <w:b/>
          <w:bCs/>
        </w:rPr>
        <w:t>Transplant Management</w:t>
      </w:r>
      <w:r>
        <w:t>).</w:t>
      </w:r>
    </w:p>
    <w:p w14:paraId="34767FC4" w14:textId="255F5644" w:rsidR="00366E39" w:rsidRDefault="00366E39" w:rsidP="00366E39">
      <w:pPr>
        <w:pStyle w:val="ListParagraph"/>
        <w:numPr>
          <w:ilvl w:val="1"/>
          <w:numId w:val="6"/>
        </w:numPr>
      </w:pPr>
      <w:r>
        <w:t>The old “Transplant Information” screen has been split into 3 different sections</w:t>
      </w:r>
    </w:p>
    <w:p w14:paraId="41105154" w14:textId="4E64C9DC" w:rsidR="00366E39" w:rsidRDefault="00366E39" w:rsidP="00366E39">
      <w:pPr>
        <w:pStyle w:val="ListParagraph"/>
        <w:numPr>
          <w:ilvl w:val="1"/>
          <w:numId w:val="6"/>
        </w:numPr>
      </w:pPr>
      <w:r>
        <w:rPr>
          <w:noProof/>
        </w:rPr>
        <w:drawing>
          <wp:inline distT="0" distB="0" distL="0" distR="0" wp14:anchorId="2E0DBF23" wp14:editId="20649996">
            <wp:extent cx="4229100" cy="3352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3352800"/>
                    </a:xfrm>
                    <a:prstGeom prst="rect">
                      <a:avLst/>
                    </a:prstGeom>
                    <a:noFill/>
                    <a:ln>
                      <a:noFill/>
                    </a:ln>
                  </pic:spPr>
                </pic:pic>
              </a:graphicData>
            </a:graphic>
          </wp:inline>
        </w:drawing>
      </w:r>
    </w:p>
    <w:p w14:paraId="2A0CD62A" w14:textId="77777777" w:rsidR="00366E39" w:rsidRDefault="00366E39" w:rsidP="00366E39">
      <w:pPr>
        <w:pStyle w:val="ListParagraph"/>
        <w:numPr>
          <w:ilvl w:val="2"/>
          <w:numId w:val="6"/>
        </w:numPr>
        <w:rPr>
          <w:b/>
          <w:bCs/>
        </w:rPr>
      </w:pPr>
      <w:r>
        <w:rPr>
          <w:b/>
          <w:bCs/>
        </w:rPr>
        <w:t>Transplant Information</w:t>
      </w:r>
    </w:p>
    <w:p w14:paraId="4980CA25" w14:textId="77777777" w:rsidR="00366E39" w:rsidRDefault="00366E39" w:rsidP="00366E39">
      <w:pPr>
        <w:pStyle w:val="ListParagraph"/>
        <w:numPr>
          <w:ilvl w:val="3"/>
          <w:numId w:val="6"/>
        </w:numPr>
      </w:pPr>
      <w:r>
        <w:t>Document actual transplants</w:t>
      </w:r>
    </w:p>
    <w:p w14:paraId="6CD7D2D1" w14:textId="77777777" w:rsidR="00366E39" w:rsidRDefault="00366E39" w:rsidP="00366E39">
      <w:pPr>
        <w:pStyle w:val="ListParagraph"/>
        <w:numPr>
          <w:ilvl w:val="3"/>
          <w:numId w:val="6"/>
        </w:numPr>
      </w:pPr>
      <w:r>
        <w:t>This screen will be updated/maintained by the Nurse</w:t>
      </w:r>
    </w:p>
    <w:p w14:paraId="2EBF92EA" w14:textId="77777777" w:rsidR="00366E39" w:rsidRDefault="00366E39" w:rsidP="00366E39">
      <w:pPr>
        <w:pStyle w:val="ListParagraph"/>
        <w:numPr>
          <w:ilvl w:val="4"/>
          <w:numId w:val="6"/>
        </w:numPr>
      </w:pPr>
      <w:r>
        <w:t>Date of Transplant</w:t>
      </w:r>
    </w:p>
    <w:p w14:paraId="0673DF92" w14:textId="77777777" w:rsidR="00366E39" w:rsidRDefault="00366E39" w:rsidP="00366E39">
      <w:pPr>
        <w:pStyle w:val="ListParagraph"/>
        <w:numPr>
          <w:ilvl w:val="4"/>
          <w:numId w:val="6"/>
        </w:numPr>
      </w:pPr>
      <w:r>
        <w:t>Type of transplant</w:t>
      </w:r>
    </w:p>
    <w:p w14:paraId="26549F3C" w14:textId="77777777" w:rsidR="00366E39" w:rsidRDefault="00366E39" w:rsidP="00366E39">
      <w:pPr>
        <w:pStyle w:val="ListParagraph"/>
        <w:numPr>
          <w:ilvl w:val="5"/>
          <w:numId w:val="6"/>
        </w:numPr>
      </w:pPr>
      <w:r>
        <w:t>Living Related</w:t>
      </w:r>
    </w:p>
    <w:p w14:paraId="176D874F" w14:textId="77777777" w:rsidR="00366E39" w:rsidRDefault="00366E39" w:rsidP="00366E39">
      <w:pPr>
        <w:pStyle w:val="ListParagraph"/>
        <w:numPr>
          <w:ilvl w:val="5"/>
          <w:numId w:val="6"/>
        </w:numPr>
      </w:pPr>
      <w:r>
        <w:t>Living Non-Related</w:t>
      </w:r>
    </w:p>
    <w:p w14:paraId="5FEC9240" w14:textId="77777777" w:rsidR="00366E39" w:rsidRDefault="00366E39" w:rsidP="00366E39">
      <w:pPr>
        <w:pStyle w:val="ListParagraph"/>
        <w:numPr>
          <w:ilvl w:val="5"/>
          <w:numId w:val="6"/>
        </w:numPr>
      </w:pPr>
      <w:r>
        <w:t>Deceased</w:t>
      </w:r>
    </w:p>
    <w:p w14:paraId="11B39611" w14:textId="77777777" w:rsidR="00366E39" w:rsidRDefault="00366E39" w:rsidP="00366E39">
      <w:pPr>
        <w:pStyle w:val="ListParagraph"/>
        <w:numPr>
          <w:ilvl w:val="5"/>
          <w:numId w:val="6"/>
        </w:numPr>
      </w:pPr>
      <w:r>
        <w:t>Unknown</w:t>
      </w:r>
    </w:p>
    <w:p w14:paraId="3190C479" w14:textId="77777777" w:rsidR="00366E39" w:rsidRDefault="00366E39" w:rsidP="00366E39">
      <w:pPr>
        <w:pStyle w:val="ListParagraph"/>
        <w:numPr>
          <w:ilvl w:val="4"/>
          <w:numId w:val="6"/>
        </w:numPr>
      </w:pPr>
      <w:r>
        <w:t>Hospital</w:t>
      </w:r>
    </w:p>
    <w:p w14:paraId="19CE1593" w14:textId="77777777" w:rsidR="00366E39" w:rsidRDefault="00366E39" w:rsidP="00366E39">
      <w:pPr>
        <w:pStyle w:val="ListParagraph"/>
        <w:numPr>
          <w:ilvl w:val="5"/>
          <w:numId w:val="6"/>
        </w:numPr>
      </w:pPr>
      <w:r>
        <w:t>The list of transplant hospitals/programs is maintained by CIS.  If one needs to be added, send a Helpline email to notify CIS.</w:t>
      </w:r>
    </w:p>
    <w:p w14:paraId="121E640C" w14:textId="77777777" w:rsidR="00366E39" w:rsidRDefault="00366E39" w:rsidP="00366E39">
      <w:pPr>
        <w:pStyle w:val="ListParagraph"/>
        <w:numPr>
          <w:ilvl w:val="4"/>
          <w:numId w:val="6"/>
        </w:numPr>
      </w:pPr>
      <w:r>
        <w:t>Transplant Functioning?</w:t>
      </w:r>
    </w:p>
    <w:p w14:paraId="32F0EA51" w14:textId="77777777" w:rsidR="00366E39" w:rsidRDefault="00366E39" w:rsidP="00366E39">
      <w:pPr>
        <w:pStyle w:val="ListParagraph"/>
        <w:numPr>
          <w:ilvl w:val="4"/>
          <w:numId w:val="6"/>
        </w:numPr>
      </w:pPr>
      <w:r>
        <w:lastRenderedPageBreak/>
        <w:t>Date Returned to Regular Dialysis (if transplant is not functioning)</w:t>
      </w:r>
    </w:p>
    <w:p w14:paraId="5F59E39D" w14:textId="77777777" w:rsidR="00366E39" w:rsidRDefault="00366E39" w:rsidP="00366E39">
      <w:pPr>
        <w:pStyle w:val="ListParagraph"/>
        <w:numPr>
          <w:ilvl w:val="4"/>
          <w:numId w:val="6"/>
        </w:numPr>
      </w:pPr>
      <w:r>
        <w:t>Comments text box</w:t>
      </w:r>
    </w:p>
    <w:p w14:paraId="167DF519" w14:textId="77777777" w:rsidR="00366E39" w:rsidRDefault="00366E39" w:rsidP="00366E39">
      <w:pPr>
        <w:pStyle w:val="ListParagraph"/>
        <w:numPr>
          <w:ilvl w:val="4"/>
          <w:numId w:val="6"/>
        </w:numPr>
      </w:pPr>
      <w:r>
        <w:t>Example of Transplant Information screen</w:t>
      </w:r>
    </w:p>
    <w:p w14:paraId="79308B9B" w14:textId="66171B26" w:rsidR="00366E39" w:rsidRDefault="00366E39" w:rsidP="00366E39">
      <w:pPr>
        <w:pStyle w:val="ListParagraph"/>
        <w:numPr>
          <w:ilvl w:val="1"/>
          <w:numId w:val="6"/>
        </w:numPr>
      </w:pPr>
      <w:r>
        <w:rPr>
          <w:noProof/>
        </w:rPr>
        <w:drawing>
          <wp:inline distT="0" distB="0" distL="0" distR="0" wp14:anchorId="606A5C02" wp14:editId="3156B2D3">
            <wp:extent cx="5943600" cy="2114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p w14:paraId="5668BD1B" w14:textId="77777777" w:rsidR="00366E39" w:rsidRDefault="00366E39" w:rsidP="00366E39">
      <w:pPr>
        <w:pStyle w:val="ListParagraph"/>
        <w:numPr>
          <w:ilvl w:val="1"/>
          <w:numId w:val="6"/>
        </w:numPr>
      </w:pPr>
      <w:r>
        <w:t>If adding a new transplant entry:</w:t>
      </w:r>
    </w:p>
    <w:p w14:paraId="0B2BA222" w14:textId="2F2F5A6C" w:rsidR="00366E39" w:rsidRDefault="00366E39" w:rsidP="00366E39">
      <w:pPr>
        <w:pStyle w:val="ListParagraph"/>
        <w:numPr>
          <w:ilvl w:val="1"/>
          <w:numId w:val="6"/>
        </w:numPr>
      </w:pPr>
      <w:r>
        <w:rPr>
          <w:noProof/>
        </w:rPr>
        <w:drawing>
          <wp:inline distT="0" distB="0" distL="0" distR="0" wp14:anchorId="6B589EB4" wp14:editId="2665EC84">
            <wp:extent cx="5943600" cy="1981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981200"/>
                    </a:xfrm>
                    <a:prstGeom prst="rect">
                      <a:avLst/>
                    </a:prstGeom>
                    <a:noFill/>
                    <a:ln>
                      <a:noFill/>
                    </a:ln>
                  </pic:spPr>
                </pic:pic>
              </a:graphicData>
            </a:graphic>
          </wp:inline>
        </w:drawing>
      </w:r>
    </w:p>
    <w:p w14:paraId="23F7A65B" w14:textId="7D01D14C" w:rsidR="00366E39" w:rsidRDefault="00366E39" w:rsidP="00366E39">
      <w:pPr>
        <w:pStyle w:val="ListParagraph"/>
        <w:numPr>
          <w:ilvl w:val="1"/>
          <w:numId w:val="6"/>
        </w:numPr>
        <w:rPr>
          <w:b/>
          <w:bCs/>
          <w:i/>
          <w:iCs/>
        </w:rPr>
      </w:pPr>
      <w:r>
        <w:rPr>
          <w:b/>
          <w:bCs/>
          <w:i/>
          <w:iCs/>
        </w:rPr>
        <w:t>It is very important to send a Helpline email with “CIS” in the subject line so that the change in status can be entered in TIME as soon as possible because the patient needs to be transferred out of NKC to the Transplant Program.</w:t>
      </w:r>
    </w:p>
    <w:p w14:paraId="49C739BC" w14:textId="0626A372" w:rsidR="005D35E7" w:rsidRDefault="005D35E7" w:rsidP="00366E39">
      <w:pPr>
        <w:pStyle w:val="ListParagraph"/>
        <w:numPr>
          <w:ilvl w:val="1"/>
          <w:numId w:val="6"/>
        </w:numPr>
      </w:pPr>
      <w:r w:rsidRPr="005D35E7">
        <w:t xml:space="preserve">As soon as the </w:t>
      </w:r>
      <w:r>
        <w:t>patient receives a kidney transplant, they are no longer NKC’s patient. They become the responsibility of the transplant center and the transplant nephrologist becomes the primary nephrologist.</w:t>
      </w:r>
    </w:p>
    <w:p w14:paraId="1358EE0F" w14:textId="0A5E2080" w:rsidR="005D35E7" w:rsidRPr="005D35E7" w:rsidRDefault="005D35E7" w:rsidP="00366E39">
      <w:pPr>
        <w:pStyle w:val="ListParagraph"/>
        <w:numPr>
          <w:ilvl w:val="1"/>
          <w:numId w:val="6"/>
        </w:numPr>
      </w:pPr>
      <w:r>
        <w:t>It does not matter whether the kidney has started functioning yet.</w:t>
      </w:r>
    </w:p>
    <w:p w14:paraId="6EB5A6C8" w14:textId="242D682A" w:rsidR="00366E39" w:rsidRDefault="00366E39" w:rsidP="00366E39">
      <w:pPr>
        <w:pStyle w:val="ListParagraph"/>
        <w:numPr>
          <w:ilvl w:val="1"/>
          <w:numId w:val="6"/>
        </w:numPr>
      </w:pPr>
      <w:r>
        <w:t>If the patient needs dialysis in support of the transplant, the Transplant Nephrologist will request it with new orders and the patient will dialyze as a</w:t>
      </w:r>
      <w:r w:rsidR="005D35E7">
        <w:t>n Acute Outpatient (AKI)</w:t>
      </w:r>
      <w:r>
        <w:t>.</w:t>
      </w:r>
    </w:p>
    <w:p w14:paraId="49CC2990" w14:textId="77777777" w:rsidR="00366E39" w:rsidRDefault="00366E39" w:rsidP="00366E39">
      <w:pPr>
        <w:pStyle w:val="ListParagraph"/>
        <w:ind w:left="2880"/>
      </w:pPr>
    </w:p>
    <w:p w14:paraId="38634A29" w14:textId="77777777" w:rsidR="00366E39" w:rsidRPr="00366E39" w:rsidRDefault="00366E39" w:rsidP="00366E39">
      <w:pPr>
        <w:pStyle w:val="ListParagraph"/>
        <w:numPr>
          <w:ilvl w:val="0"/>
          <w:numId w:val="7"/>
        </w:numPr>
        <w:rPr>
          <w:b/>
          <w:bCs/>
        </w:rPr>
      </w:pPr>
      <w:r w:rsidRPr="00366E39">
        <w:rPr>
          <w:b/>
          <w:bCs/>
        </w:rPr>
        <w:t>Archived Information</w:t>
      </w:r>
    </w:p>
    <w:p w14:paraId="5420E05C" w14:textId="77777777" w:rsidR="00366E39" w:rsidRDefault="00366E39" w:rsidP="00366E39">
      <w:pPr>
        <w:pStyle w:val="ListParagraph"/>
        <w:numPr>
          <w:ilvl w:val="1"/>
          <w:numId w:val="7"/>
        </w:numPr>
      </w:pPr>
      <w:r>
        <w:t>A Patient Note type, “Transplant Note” has been created.  Any information that was in the old Transplant Information screen was migrated to a patient note and a notation was created in the current Transplant Information screen.</w:t>
      </w:r>
    </w:p>
    <w:p w14:paraId="0C4BFE9E" w14:textId="77777777" w:rsidR="00366E39" w:rsidRDefault="00366E39" w:rsidP="00366E39">
      <w:pPr>
        <w:pStyle w:val="ListParagraph"/>
        <w:numPr>
          <w:ilvl w:val="1"/>
          <w:numId w:val="7"/>
        </w:numPr>
      </w:pPr>
      <w:r>
        <w:t>See example below.</w:t>
      </w:r>
    </w:p>
    <w:p w14:paraId="5A73BB07" w14:textId="01C957A6" w:rsidR="00366E39" w:rsidRDefault="00366E39" w:rsidP="00366E39">
      <w:pPr>
        <w:pStyle w:val="ListParagraph"/>
        <w:numPr>
          <w:ilvl w:val="1"/>
          <w:numId w:val="7"/>
        </w:numPr>
      </w:pPr>
      <w:r>
        <w:rPr>
          <w:noProof/>
        </w:rPr>
        <w:lastRenderedPageBreak/>
        <w:drawing>
          <wp:inline distT="0" distB="0" distL="0" distR="0" wp14:anchorId="41CD4166" wp14:editId="6CA7F0AF">
            <wp:extent cx="5934075" cy="25717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571750"/>
                    </a:xfrm>
                    <a:prstGeom prst="rect">
                      <a:avLst/>
                    </a:prstGeom>
                    <a:noFill/>
                    <a:ln>
                      <a:noFill/>
                    </a:ln>
                  </pic:spPr>
                </pic:pic>
              </a:graphicData>
            </a:graphic>
          </wp:inline>
        </w:drawing>
      </w:r>
    </w:p>
    <w:p w14:paraId="24DAEE43" w14:textId="1BD614F7" w:rsidR="00366E39" w:rsidRDefault="00366E39" w:rsidP="00366E39">
      <w:pPr>
        <w:pStyle w:val="ListParagraph"/>
        <w:numPr>
          <w:ilvl w:val="1"/>
          <w:numId w:val="7"/>
        </w:numPr>
      </w:pPr>
      <w:r>
        <w:rPr>
          <w:noProof/>
        </w:rPr>
        <w:drawing>
          <wp:inline distT="0" distB="0" distL="0" distR="0" wp14:anchorId="7A52B001" wp14:editId="748B3751">
            <wp:extent cx="3352800" cy="16287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628775"/>
                    </a:xfrm>
                    <a:prstGeom prst="rect">
                      <a:avLst/>
                    </a:prstGeom>
                    <a:noFill/>
                    <a:ln>
                      <a:noFill/>
                    </a:ln>
                  </pic:spPr>
                </pic:pic>
              </a:graphicData>
            </a:graphic>
          </wp:inline>
        </w:drawing>
      </w:r>
    </w:p>
    <w:p w14:paraId="7DF33755" w14:textId="6FEC4161" w:rsidR="00366E39" w:rsidRDefault="00366E39" w:rsidP="00366E39">
      <w:pPr>
        <w:pStyle w:val="ListParagraph"/>
        <w:numPr>
          <w:ilvl w:val="1"/>
          <w:numId w:val="7"/>
        </w:numPr>
      </w:pPr>
      <w:r>
        <w:rPr>
          <w:noProof/>
        </w:rPr>
        <w:lastRenderedPageBreak/>
        <w:drawing>
          <wp:inline distT="0" distB="0" distL="0" distR="0" wp14:anchorId="51372148" wp14:editId="7A42CE2B">
            <wp:extent cx="5943600" cy="4981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81575"/>
                    </a:xfrm>
                    <a:prstGeom prst="rect">
                      <a:avLst/>
                    </a:prstGeom>
                    <a:noFill/>
                    <a:ln>
                      <a:noFill/>
                    </a:ln>
                  </pic:spPr>
                </pic:pic>
              </a:graphicData>
            </a:graphic>
          </wp:inline>
        </w:drawing>
      </w:r>
    </w:p>
    <w:p w14:paraId="769EC484" w14:textId="1A18D35C" w:rsidR="00366E39" w:rsidRDefault="00366E39" w:rsidP="00366E39">
      <w:pPr>
        <w:pStyle w:val="ListParagraph"/>
        <w:numPr>
          <w:ilvl w:val="1"/>
          <w:numId w:val="7"/>
        </w:numPr>
      </w:pPr>
      <w:r>
        <w:rPr>
          <w:noProof/>
        </w:rPr>
        <w:drawing>
          <wp:inline distT="0" distB="0" distL="0" distR="0" wp14:anchorId="4B049801" wp14:editId="10A16127">
            <wp:extent cx="5943600" cy="2162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162175"/>
                    </a:xfrm>
                    <a:prstGeom prst="rect">
                      <a:avLst/>
                    </a:prstGeom>
                    <a:noFill/>
                    <a:ln>
                      <a:noFill/>
                    </a:ln>
                  </pic:spPr>
                </pic:pic>
              </a:graphicData>
            </a:graphic>
          </wp:inline>
        </w:drawing>
      </w:r>
    </w:p>
    <w:p w14:paraId="43E5F9E8" w14:textId="77777777" w:rsidR="00366E39" w:rsidRDefault="00366E39" w:rsidP="00366E39">
      <w:pPr>
        <w:pStyle w:val="ListParagraph"/>
        <w:numPr>
          <w:ilvl w:val="1"/>
          <w:numId w:val="7"/>
        </w:numPr>
      </w:pPr>
    </w:p>
    <w:p w14:paraId="68B12028" w14:textId="77777777" w:rsidR="00366E39" w:rsidRDefault="00366E39" w:rsidP="00366E39">
      <w:pPr>
        <w:pStyle w:val="ListParagraph"/>
        <w:numPr>
          <w:ilvl w:val="2"/>
          <w:numId w:val="6"/>
        </w:numPr>
        <w:rPr>
          <w:b/>
          <w:bCs/>
        </w:rPr>
      </w:pPr>
      <w:r>
        <w:rPr>
          <w:b/>
          <w:bCs/>
        </w:rPr>
        <w:t>Transplant Waitlist</w:t>
      </w:r>
    </w:p>
    <w:p w14:paraId="6E2B876E" w14:textId="77777777" w:rsidR="00366E39" w:rsidRDefault="00366E39" w:rsidP="00366E39">
      <w:pPr>
        <w:pStyle w:val="ListParagraph"/>
        <w:numPr>
          <w:ilvl w:val="3"/>
          <w:numId w:val="6"/>
        </w:numPr>
      </w:pPr>
      <w:r>
        <w:t>Document Transplant program referrals and current status</w:t>
      </w:r>
    </w:p>
    <w:p w14:paraId="16F76C31" w14:textId="77777777" w:rsidR="00366E39" w:rsidRDefault="00366E39" w:rsidP="00366E39">
      <w:pPr>
        <w:pStyle w:val="ListParagraph"/>
        <w:numPr>
          <w:ilvl w:val="3"/>
          <w:numId w:val="6"/>
        </w:numPr>
      </w:pPr>
      <w:r>
        <w:t>This screen will be updated/maintained by the Social Worker</w:t>
      </w:r>
    </w:p>
    <w:p w14:paraId="2CFE5690" w14:textId="77777777" w:rsidR="00366E39" w:rsidRDefault="00366E39" w:rsidP="00366E39">
      <w:pPr>
        <w:pStyle w:val="ListParagraph"/>
        <w:numPr>
          <w:ilvl w:val="4"/>
          <w:numId w:val="6"/>
        </w:numPr>
      </w:pPr>
      <w:r>
        <w:lastRenderedPageBreak/>
        <w:t>Updated Date</w:t>
      </w:r>
    </w:p>
    <w:p w14:paraId="344BA615" w14:textId="77777777" w:rsidR="00366E39" w:rsidRDefault="00366E39" w:rsidP="00366E39">
      <w:pPr>
        <w:pStyle w:val="ListParagraph"/>
        <w:numPr>
          <w:ilvl w:val="4"/>
          <w:numId w:val="6"/>
        </w:numPr>
      </w:pPr>
      <w:r>
        <w:t>Transplant Waitlist</w:t>
      </w:r>
    </w:p>
    <w:p w14:paraId="552F5050" w14:textId="77777777" w:rsidR="00366E39" w:rsidRDefault="00366E39" w:rsidP="00366E39">
      <w:pPr>
        <w:pStyle w:val="ListParagraph"/>
        <w:numPr>
          <w:ilvl w:val="5"/>
          <w:numId w:val="6"/>
        </w:numPr>
      </w:pPr>
      <w:r>
        <w:t>More hospitals/programs can be added to the dropdown list.</w:t>
      </w:r>
    </w:p>
    <w:p w14:paraId="1329015B" w14:textId="77777777" w:rsidR="00366E39" w:rsidRDefault="00366E39" w:rsidP="00366E39">
      <w:pPr>
        <w:pStyle w:val="ListParagraph"/>
        <w:numPr>
          <w:ilvl w:val="5"/>
          <w:numId w:val="6"/>
        </w:numPr>
      </w:pPr>
      <w:r>
        <w:t>Send email to Helpline with “CIS” in the subject line and request to add the hospital.</w:t>
      </w:r>
    </w:p>
    <w:p w14:paraId="2725AFF1" w14:textId="77777777" w:rsidR="00366E39" w:rsidRDefault="00366E39" w:rsidP="00366E39">
      <w:pPr>
        <w:pStyle w:val="ListParagraph"/>
        <w:numPr>
          <w:ilvl w:val="4"/>
          <w:numId w:val="6"/>
        </w:numPr>
      </w:pPr>
      <w:r>
        <w:t>Current Status</w:t>
      </w:r>
    </w:p>
    <w:p w14:paraId="6BDB66A6" w14:textId="77777777" w:rsidR="00366E39" w:rsidRDefault="00366E39" w:rsidP="00366E39">
      <w:pPr>
        <w:pStyle w:val="ListParagraph"/>
        <w:numPr>
          <w:ilvl w:val="5"/>
          <w:numId w:val="6"/>
        </w:numPr>
      </w:pPr>
      <w:r>
        <w:t xml:space="preserve">This list matches what UNOS and OPTN use and send to CROWNWeb.  </w:t>
      </w:r>
    </w:p>
    <w:p w14:paraId="5AFDCDB0" w14:textId="77777777" w:rsidR="00366E39" w:rsidRDefault="00366E39" w:rsidP="00366E39">
      <w:pPr>
        <w:pStyle w:val="ListParagraph"/>
        <w:numPr>
          <w:ilvl w:val="5"/>
          <w:numId w:val="6"/>
        </w:numPr>
        <w:rPr>
          <w:highlight w:val="yellow"/>
        </w:rPr>
      </w:pPr>
      <w:r>
        <w:rPr>
          <w:highlight w:val="yellow"/>
        </w:rPr>
        <w:t>Active</w:t>
      </w:r>
    </w:p>
    <w:p w14:paraId="55C8BB9E" w14:textId="77777777" w:rsidR="00366E39" w:rsidRDefault="00366E39" w:rsidP="00366E39">
      <w:pPr>
        <w:pStyle w:val="ListParagraph"/>
        <w:numPr>
          <w:ilvl w:val="5"/>
          <w:numId w:val="6"/>
        </w:numPr>
        <w:rPr>
          <w:highlight w:val="yellow"/>
        </w:rPr>
      </w:pPr>
      <w:r>
        <w:rPr>
          <w:highlight w:val="yellow"/>
        </w:rPr>
        <w:t>Pending Addition</w:t>
      </w:r>
    </w:p>
    <w:p w14:paraId="10D27EB5" w14:textId="77777777" w:rsidR="00366E39" w:rsidRDefault="00366E39" w:rsidP="00366E39">
      <w:pPr>
        <w:pStyle w:val="ListParagraph"/>
        <w:numPr>
          <w:ilvl w:val="5"/>
          <w:numId w:val="6"/>
        </w:numPr>
        <w:rPr>
          <w:highlight w:val="yellow"/>
        </w:rPr>
      </w:pPr>
      <w:r>
        <w:rPr>
          <w:highlight w:val="yellow"/>
        </w:rPr>
        <w:t>Temporarily inactive</w:t>
      </w:r>
    </w:p>
    <w:p w14:paraId="7653A537" w14:textId="77777777" w:rsidR="00366E39" w:rsidRDefault="00366E39" w:rsidP="00366E39">
      <w:pPr>
        <w:pStyle w:val="ListParagraph"/>
        <w:numPr>
          <w:ilvl w:val="5"/>
          <w:numId w:val="6"/>
        </w:numPr>
        <w:rPr>
          <w:highlight w:val="yellow"/>
        </w:rPr>
      </w:pPr>
      <w:r>
        <w:rPr>
          <w:highlight w:val="yellow"/>
        </w:rPr>
        <w:t>Removed</w:t>
      </w:r>
    </w:p>
    <w:p w14:paraId="01F6296B" w14:textId="77777777" w:rsidR="00366E39" w:rsidRDefault="00366E39" w:rsidP="00366E39">
      <w:pPr>
        <w:pStyle w:val="ListParagraph"/>
        <w:numPr>
          <w:ilvl w:val="4"/>
          <w:numId w:val="6"/>
        </w:numPr>
      </w:pPr>
      <w:r>
        <w:t>Active Date</w:t>
      </w:r>
    </w:p>
    <w:p w14:paraId="5B9F99DA" w14:textId="77777777" w:rsidR="00366E39" w:rsidRDefault="00366E39" w:rsidP="00366E39">
      <w:pPr>
        <w:pStyle w:val="ListParagraph"/>
        <w:numPr>
          <w:ilvl w:val="4"/>
          <w:numId w:val="6"/>
        </w:numPr>
      </w:pPr>
      <w:r>
        <w:t>Living Donor</w:t>
      </w:r>
    </w:p>
    <w:p w14:paraId="14DE31F1" w14:textId="77777777" w:rsidR="00366E39" w:rsidRDefault="00366E39" w:rsidP="00366E39">
      <w:pPr>
        <w:pStyle w:val="ListParagraph"/>
        <w:numPr>
          <w:ilvl w:val="4"/>
          <w:numId w:val="6"/>
        </w:numPr>
      </w:pPr>
      <w:r>
        <w:t>Reason if Inactive</w:t>
      </w:r>
    </w:p>
    <w:p w14:paraId="2B2EAAB1" w14:textId="77777777" w:rsidR="00366E39" w:rsidRDefault="00366E39" w:rsidP="00366E39">
      <w:pPr>
        <w:pStyle w:val="ListParagraph"/>
        <w:numPr>
          <w:ilvl w:val="4"/>
          <w:numId w:val="6"/>
        </w:numPr>
      </w:pPr>
      <w:r>
        <w:t>Date Removed (from waitlist)</w:t>
      </w:r>
    </w:p>
    <w:p w14:paraId="38570E5C" w14:textId="77777777" w:rsidR="00366E39" w:rsidRDefault="00366E39" w:rsidP="00366E39">
      <w:pPr>
        <w:pStyle w:val="ListParagraph"/>
        <w:numPr>
          <w:ilvl w:val="4"/>
          <w:numId w:val="6"/>
        </w:numPr>
      </w:pPr>
      <w:r>
        <w:t>Example of Transplant Waitlist screen</w:t>
      </w:r>
    </w:p>
    <w:p w14:paraId="7ECEB2E3" w14:textId="10960B07" w:rsidR="00366E39" w:rsidRDefault="00366E39" w:rsidP="00366E39">
      <w:pPr>
        <w:jc w:val="center"/>
      </w:pPr>
      <w:r>
        <w:rPr>
          <w:noProof/>
        </w:rPr>
        <w:drawing>
          <wp:inline distT="0" distB="0" distL="0" distR="0" wp14:anchorId="0A4837D5" wp14:editId="5BD4DFAE">
            <wp:extent cx="5943600" cy="2019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019300"/>
                    </a:xfrm>
                    <a:prstGeom prst="rect">
                      <a:avLst/>
                    </a:prstGeom>
                    <a:noFill/>
                    <a:ln>
                      <a:noFill/>
                    </a:ln>
                  </pic:spPr>
                </pic:pic>
              </a:graphicData>
            </a:graphic>
          </wp:inline>
        </w:drawing>
      </w:r>
    </w:p>
    <w:p w14:paraId="5AB1BC01" w14:textId="77777777" w:rsidR="00366E39" w:rsidRDefault="00366E39" w:rsidP="00366E39">
      <w:pPr>
        <w:pStyle w:val="ListParagraph"/>
        <w:numPr>
          <w:ilvl w:val="4"/>
          <w:numId w:val="6"/>
        </w:numPr>
        <w:jc w:val="center"/>
      </w:pPr>
    </w:p>
    <w:p w14:paraId="6F8650D8" w14:textId="77777777" w:rsidR="00366E39" w:rsidRDefault="00366E39" w:rsidP="00366E39">
      <w:pPr>
        <w:pStyle w:val="ListParagraph"/>
        <w:numPr>
          <w:ilvl w:val="2"/>
          <w:numId w:val="6"/>
        </w:numPr>
        <w:rPr>
          <w:b/>
          <w:bCs/>
        </w:rPr>
      </w:pPr>
      <w:r>
        <w:rPr>
          <w:b/>
          <w:bCs/>
        </w:rPr>
        <w:t>Transplant Workup</w:t>
      </w:r>
    </w:p>
    <w:p w14:paraId="0ED8708C" w14:textId="77777777" w:rsidR="00366E39" w:rsidRDefault="00366E39" w:rsidP="00366E39">
      <w:pPr>
        <w:pStyle w:val="ListParagraph"/>
        <w:numPr>
          <w:ilvl w:val="3"/>
          <w:numId w:val="6"/>
        </w:numPr>
      </w:pPr>
      <w:r>
        <w:t>Documentation of Transplant Workup</w:t>
      </w:r>
    </w:p>
    <w:p w14:paraId="20626AED" w14:textId="77777777" w:rsidR="00366E39" w:rsidRDefault="00366E39" w:rsidP="00366E39">
      <w:pPr>
        <w:pStyle w:val="ListParagraph"/>
        <w:numPr>
          <w:ilvl w:val="3"/>
          <w:numId w:val="6"/>
        </w:numPr>
      </w:pPr>
      <w:r>
        <w:t>Updated/maintained by the Social Worker or Nephrologist.</w:t>
      </w:r>
    </w:p>
    <w:p w14:paraId="7AACC52F" w14:textId="77777777" w:rsidR="00366E39" w:rsidRDefault="00366E39" w:rsidP="00366E39">
      <w:pPr>
        <w:pStyle w:val="ListParagraph"/>
        <w:numPr>
          <w:ilvl w:val="3"/>
          <w:numId w:val="6"/>
        </w:numPr>
      </w:pPr>
      <w:r>
        <w:t>Can only be updated by completing a new Transplant assessment or Physician CIA (Splitter)</w:t>
      </w:r>
    </w:p>
    <w:p w14:paraId="51159A07" w14:textId="77777777" w:rsidR="00366E39" w:rsidRDefault="00366E39" w:rsidP="00366E39">
      <w:pPr>
        <w:pStyle w:val="ListParagraph"/>
        <w:numPr>
          <w:ilvl w:val="3"/>
          <w:numId w:val="6"/>
        </w:numPr>
      </w:pPr>
      <w:r>
        <w:t>You cannot update this screen directly.</w:t>
      </w:r>
    </w:p>
    <w:p w14:paraId="44C2E56B" w14:textId="77777777" w:rsidR="00366E39" w:rsidRDefault="00366E39" w:rsidP="00366E39">
      <w:pPr>
        <w:pStyle w:val="ListParagraph"/>
        <w:numPr>
          <w:ilvl w:val="4"/>
          <w:numId w:val="6"/>
        </w:numPr>
      </w:pPr>
      <w:r>
        <w:t>Date of Checklist</w:t>
      </w:r>
    </w:p>
    <w:p w14:paraId="03E822C6" w14:textId="77777777" w:rsidR="00366E39" w:rsidRDefault="00366E39" w:rsidP="00366E39">
      <w:pPr>
        <w:pStyle w:val="ListParagraph"/>
        <w:numPr>
          <w:ilvl w:val="4"/>
          <w:numId w:val="6"/>
        </w:numPr>
      </w:pPr>
      <w:r>
        <w:t>Patient Interest</w:t>
      </w:r>
    </w:p>
    <w:p w14:paraId="7B8AC4CB" w14:textId="77777777" w:rsidR="00366E39" w:rsidRDefault="00366E39" w:rsidP="00366E39">
      <w:pPr>
        <w:pStyle w:val="ListParagraph"/>
        <w:numPr>
          <w:ilvl w:val="5"/>
          <w:numId w:val="6"/>
        </w:numPr>
      </w:pPr>
      <w:r>
        <w:t>Yes</w:t>
      </w:r>
    </w:p>
    <w:p w14:paraId="15AC88CC" w14:textId="77777777" w:rsidR="00366E39" w:rsidRDefault="00366E39" w:rsidP="00366E39">
      <w:pPr>
        <w:pStyle w:val="ListParagraph"/>
        <w:numPr>
          <w:ilvl w:val="5"/>
          <w:numId w:val="6"/>
        </w:numPr>
      </w:pPr>
      <w:r>
        <w:t>No</w:t>
      </w:r>
    </w:p>
    <w:p w14:paraId="1708C710" w14:textId="77777777" w:rsidR="00366E39" w:rsidRDefault="00366E39" w:rsidP="00366E39">
      <w:pPr>
        <w:pStyle w:val="ListParagraph"/>
        <w:numPr>
          <w:ilvl w:val="5"/>
          <w:numId w:val="6"/>
        </w:numPr>
      </w:pPr>
      <w:r>
        <w:t>N/A</w:t>
      </w:r>
    </w:p>
    <w:p w14:paraId="46C97931" w14:textId="77777777" w:rsidR="00366E39" w:rsidRDefault="00366E39" w:rsidP="00366E39">
      <w:pPr>
        <w:pStyle w:val="ListParagraph"/>
        <w:numPr>
          <w:ilvl w:val="5"/>
          <w:numId w:val="6"/>
        </w:numPr>
        <w:rPr>
          <w:highlight w:val="yellow"/>
        </w:rPr>
      </w:pPr>
      <w:r>
        <w:rPr>
          <w:highlight w:val="yellow"/>
        </w:rPr>
        <w:t xml:space="preserve">This was set by Visonex:  no options for Undecided or Needs More Information.  SW will need to document in Reason NOT </w:t>
      </w:r>
      <w:r>
        <w:rPr>
          <w:highlight w:val="yellow"/>
        </w:rPr>
        <w:lastRenderedPageBreak/>
        <w:t>Interested text box to cover these two situations.</w:t>
      </w:r>
    </w:p>
    <w:p w14:paraId="3A3B3879" w14:textId="77777777" w:rsidR="00366E39" w:rsidRDefault="00366E39" w:rsidP="00366E39">
      <w:pPr>
        <w:pStyle w:val="ListParagraph"/>
        <w:numPr>
          <w:ilvl w:val="4"/>
          <w:numId w:val="6"/>
        </w:numPr>
      </w:pPr>
      <w:r>
        <w:t>Reason NOT Interested: text box</w:t>
      </w:r>
    </w:p>
    <w:p w14:paraId="0CF25479" w14:textId="77777777" w:rsidR="00366E39" w:rsidRDefault="00366E39" w:rsidP="00366E39">
      <w:pPr>
        <w:pStyle w:val="ListParagraph"/>
        <w:numPr>
          <w:ilvl w:val="4"/>
          <w:numId w:val="6"/>
        </w:numPr>
      </w:pPr>
      <w:r>
        <w:t>Candidate (Transplant Candidate Status)</w:t>
      </w:r>
    </w:p>
    <w:p w14:paraId="479F699E" w14:textId="77777777" w:rsidR="00366E39" w:rsidRDefault="00366E39" w:rsidP="00366E39">
      <w:pPr>
        <w:pStyle w:val="ListParagraph"/>
        <w:numPr>
          <w:ilvl w:val="5"/>
          <w:numId w:val="6"/>
        </w:numPr>
      </w:pPr>
      <w:r>
        <w:t>Referred, Listed, Active</w:t>
      </w:r>
    </w:p>
    <w:p w14:paraId="49A3AD10" w14:textId="77777777" w:rsidR="00366E39" w:rsidRDefault="00366E39" w:rsidP="00366E39">
      <w:pPr>
        <w:pStyle w:val="ListParagraph"/>
        <w:numPr>
          <w:ilvl w:val="5"/>
          <w:numId w:val="6"/>
        </w:numPr>
      </w:pPr>
      <w:r>
        <w:t>Referred, Listed Hold</w:t>
      </w:r>
    </w:p>
    <w:p w14:paraId="27331069" w14:textId="77777777" w:rsidR="00366E39" w:rsidRDefault="00366E39" w:rsidP="00366E39">
      <w:pPr>
        <w:pStyle w:val="ListParagraph"/>
        <w:numPr>
          <w:ilvl w:val="5"/>
          <w:numId w:val="6"/>
        </w:numPr>
      </w:pPr>
      <w:r>
        <w:t>Referred, Not listed, Living donor only</w:t>
      </w:r>
    </w:p>
    <w:p w14:paraId="6D095E90" w14:textId="77777777" w:rsidR="00366E39" w:rsidRDefault="00366E39" w:rsidP="00366E39">
      <w:pPr>
        <w:pStyle w:val="ListParagraph"/>
        <w:numPr>
          <w:ilvl w:val="5"/>
          <w:numId w:val="6"/>
        </w:numPr>
      </w:pPr>
      <w:r>
        <w:t>Referred, Not Listed, Declined</w:t>
      </w:r>
    </w:p>
    <w:p w14:paraId="1B7DB306" w14:textId="77777777" w:rsidR="00366E39" w:rsidRDefault="00366E39" w:rsidP="00366E39">
      <w:pPr>
        <w:pStyle w:val="ListParagraph"/>
        <w:numPr>
          <w:ilvl w:val="5"/>
          <w:numId w:val="6"/>
        </w:numPr>
      </w:pPr>
      <w:r>
        <w:t>Not Listed, Declined-Extra Follow Up Needed</w:t>
      </w:r>
    </w:p>
    <w:p w14:paraId="4049B8A2" w14:textId="77777777" w:rsidR="00366E39" w:rsidRDefault="00366E39" w:rsidP="00366E39">
      <w:pPr>
        <w:pStyle w:val="ListParagraph"/>
        <w:numPr>
          <w:ilvl w:val="5"/>
          <w:numId w:val="6"/>
        </w:numPr>
      </w:pPr>
      <w:r>
        <w:t>Not Referred, Not Currently Eligible</w:t>
      </w:r>
    </w:p>
    <w:p w14:paraId="673CF551" w14:textId="77777777" w:rsidR="00366E39" w:rsidRDefault="00366E39" w:rsidP="00366E39">
      <w:pPr>
        <w:pStyle w:val="ListParagraph"/>
        <w:numPr>
          <w:ilvl w:val="5"/>
          <w:numId w:val="6"/>
        </w:numPr>
      </w:pPr>
      <w:r>
        <w:t>Not Referred, Extra Follow Up Needed</w:t>
      </w:r>
    </w:p>
    <w:p w14:paraId="289C15CB" w14:textId="77777777" w:rsidR="00366E39" w:rsidRDefault="00366E39" w:rsidP="00366E39">
      <w:pPr>
        <w:pStyle w:val="ListParagraph"/>
        <w:numPr>
          <w:ilvl w:val="5"/>
          <w:numId w:val="6"/>
        </w:numPr>
      </w:pPr>
      <w:r>
        <w:t>Break in Tracking</w:t>
      </w:r>
    </w:p>
    <w:p w14:paraId="06FCDFC5" w14:textId="77777777" w:rsidR="00366E39" w:rsidRDefault="00366E39" w:rsidP="00366E39">
      <w:pPr>
        <w:pStyle w:val="ListParagraph"/>
        <w:numPr>
          <w:ilvl w:val="4"/>
          <w:numId w:val="6"/>
        </w:numPr>
      </w:pPr>
      <w:r>
        <w:t>Reason NOT a Candidate: text box</w:t>
      </w:r>
    </w:p>
    <w:p w14:paraId="2E2145EF" w14:textId="77777777" w:rsidR="00366E39" w:rsidRDefault="00366E39" w:rsidP="00366E39">
      <w:pPr>
        <w:pStyle w:val="ListParagraph"/>
        <w:numPr>
          <w:ilvl w:val="4"/>
          <w:numId w:val="6"/>
        </w:numPr>
      </w:pPr>
      <w:r>
        <w:t>Date Referred to Transplant Center</w:t>
      </w:r>
    </w:p>
    <w:p w14:paraId="4D84B299" w14:textId="77777777" w:rsidR="00366E39" w:rsidRDefault="00366E39" w:rsidP="00366E39">
      <w:pPr>
        <w:pStyle w:val="ListParagraph"/>
        <w:numPr>
          <w:ilvl w:val="4"/>
          <w:numId w:val="6"/>
        </w:numPr>
      </w:pPr>
      <w:r>
        <w:t>Transplant Center</w:t>
      </w:r>
    </w:p>
    <w:p w14:paraId="76C46A13" w14:textId="77777777" w:rsidR="00366E39" w:rsidRDefault="00366E39" w:rsidP="00366E39">
      <w:pPr>
        <w:pStyle w:val="ListParagraph"/>
        <w:numPr>
          <w:ilvl w:val="4"/>
          <w:numId w:val="6"/>
        </w:numPr>
      </w:pPr>
      <w:r>
        <w:t>First Visit to Transplant Center Completed</w:t>
      </w:r>
    </w:p>
    <w:p w14:paraId="68265A94" w14:textId="77777777" w:rsidR="00366E39" w:rsidRDefault="00366E39" w:rsidP="00366E39">
      <w:pPr>
        <w:pStyle w:val="ListParagraph"/>
        <w:numPr>
          <w:ilvl w:val="4"/>
          <w:numId w:val="6"/>
        </w:numPr>
      </w:pPr>
      <w:r>
        <w:t>Workup Completed</w:t>
      </w:r>
    </w:p>
    <w:p w14:paraId="226DCD63" w14:textId="77777777" w:rsidR="00366E39" w:rsidRDefault="00366E39" w:rsidP="00366E39">
      <w:pPr>
        <w:pStyle w:val="ListParagraph"/>
        <w:numPr>
          <w:ilvl w:val="5"/>
          <w:numId w:val="6"/>
        </w:numPr>
      </w:pPr>
      <w:r>
        <w:t>Yes</w:t>
      </w:r>
    </w:p>
    <w:p w14:paraId="696D1ED6" w14:textId="77777777" w:rsidR="00366E39" w:rsidRDefault="00366E39" w:rsidP="00366E39">
      <w:pPr>
        <w:pStyle w:val="ListParagraph"/>
        <w:numPr>
          <w:ilvl w:val="5"/>
          <w:numId w:val="6"/>
        </w:numPr>
      </w:pPr>
      <w:r>
        <w:t>No</w:t>
      </w:r>
    </w:p>
    <w:p w14:paraId="1A44E9B6" w14:textId="77777777" w:rsidR="00366E39" w:rsidRDefault="00366E39" w:rsidP="00366E39">
      <w:pPr>
        <w:pStyle w:val="ListParagraph"/>
        <w:numPr>
          <w:ilvl w:val="5"/>
          <w:numId w:val="6"/>
        </w:numPr>
      </w:pPr>
      <w:r>
        <w:t>In Progress</w:t>
      </w:r>
    </w:p>
    <w:p w14:paraId="60C6A928" w14:textId="77777777" w:rsidR="00366E39" w:rsidRDefault="00366E39" w:rsidP="00366E39">
      <w:pPr>
        <w:pStyle w:val="ListParagraph"/>
        <w:numPr>
          <w:ilvl w:val="5"/>
          <w:numId w:val="6"/>
        </w:numPr>
      </w:pPr>
      <w:r>
        <w:t>On Hold</w:t>
      </w:r>
    </w:p>
    <w:p w14:paraId="40544CA8" w14:textId="77777777" w:rsidR="00366E39" w:rsidRDefault="00366E39" w:rsidP="00366E39">
      <w:pPr>
        <w:pStyle w:val="ListParagraph"/>
        <w:numPr>
          <w:ilvl w:val="4"/>
          <w:numId w:val="6"/>
        </w:numPr>
      </w:pPr>
      <w:r>
        <w:t>Example of Transplant Workup screen.</w:t>
      </w:r>
    </w:p>
    <w:p w14:paraId="7D0D9CCC" w14:textId="77777777" w:rsidR="00366E39" w:rsidRDefault="00366E39" w:rsidP="00366E39">
      <w:pPr>
        <w:pStyle w:val="ListParagraph"/>
        <w:ind w:left="3600"/>
      </w:pPr>
    </w:p>
    <w:p w14:paraId="0E45412A" w14:textId="3D0032F8" w:rsidR="00366E39" w:rsidRDefault="00366E39" w:rsidP="00366E39">
      <w:pPr>
        <w:pStyle w:val="ListParagraph"/>
        <w:numPr>
          <w:ilvl w:val="0"/>
          <w:numId w:val="6"/>
        </w:numPr>
      </w:pPr>
      <w:r>
        <w:rPr>
          <w:noProof/>
        </w:rPr>
        <w:drawing>
          <wp:inline distT="0" distB="0" distL="0" distR="0" wp14:anchorId="0F929536" wp14:editId="112B1639">
            <wp:extent cx="5943600" cy="1123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123950"/>
                    </a:xfrm>
                    <a:prstGeom prst="rect">
                      <a:avLst/>
                    </a:prstGeom>
                    <a:noFill/>
                    <a:ln>
                      <a:noFill/>
                    </a:ln>
                  </pic:spPr>
                </pic:pic>
              </a:graphicData>
            </a:graphic>
          </wp:inline>
        </w:drawing>
      </w:r>
    </w:p>
    <w:p w14:paraId="11E18FE6" w14:textId="77777777" w:rsidR="00366E39" w:rsidRDefault="00366E39" w:rsidP="00366E39">
      <w:pPr>
        <w:pStyle w:val="ListParagraph"/>
        <w:ind w:left="4320"/>
      </w:pPr>
    </w:p>
    <w:p w14:paraId="155A2168" w14:textId="77777777" w:rsidR="00366E39" w:rsidRDefault="00366E39" w:rsidP="00366E39">
      <w:pPr>
        <w:pStyle w:val="ListParagraph"/>
        <w:ind w:left="2160"/>
        <w:jc w:val="both"/>
      </w:pPr>
    </w:p>
    <w:p w14:paraId="3DC044C2" w14:textId="77777777" w:rsidR="00366E39" w:rsidRDefault="00366E39" w:rsidP="00366E39">
      <w:pPr>
        <w:pStyle w:val="ListParagraph"/>
        <w:ind w:left="2160"/>
        <w:jc w:val="both"/>
      </w:pPr>
    </w:p>
    <w:p w14:paraId="141AA63D" w14:textId="77777777" w:rsidR="00366E39" w:rsidRDefault="00366E39" w:rsidP="00366E39">
      <w:pPr>
        <w:pStyle w:val="ListParagraph"/>
        <w:ind w:left="2160"/>
        <w:jc w:val="both"/>
      </w:pPr>
    </w:p>
    <w:p w14:paraId="5D682AE1" w14:textId="77777777" w:rsidR="00366E39" w:rsidRDefault="00366E39" w:rsidP="00366E39">
      <w:pPr>
        <w:pStyle w:val="ListParagraph"/>
        <w:ind w:left="2160"/>
        <w:jc w:val="both"/>
      </w:pPr>
    </w:p>
    <w:p w14:paraId="0041E6D7" w14:textId="77777777" w:rsidR="00366E39" w:rsidRDefault="00366E39" w:rsidP="00366E39">
      <w:pPr>
        <w:pStyle w:val="ListParagraph"/>
        <w:ind w:left="2160"/>
        <w:jc w:val="both"/>
      </w:pPr>
    </w:p>
    <w:p w14:paraId="7B416533" w14:textId="77777777" w:rsidR="00366E39" w:rsidRDefault="00366E39" w:rsidP="00366E39">
      <w:pPr>
        <w:pStyle w:val="ListParagraph"/>
        <w:ind w:left="2160"/>
        <w:jc w:val="both"/>
      </w:pPr>
    </w:p>
    <w:p w14:paraId="16D43DFB" w14:textId="77777777" w:rsidR="00366E39" w:rsidRDefault="00366E39" w:rsidP="00366E39">
      <w:pPr>
        <w:pStyle w:val="ListParagraph"/>
        <w:ind w:left="2160"/>
        <w:jc w:val="both"/>
      </w:pPr>
    </w:p>
    <w:p w14:paraId="675A8FFC" w14:textId="77777777" w:rsidR="00366E39" w:rsidRDefault="00366E39" w:rsidP="00366E39">
      <w:pPr>
        <w:pStyle w:val="ListParagraph"/>
        <w:ind w:left="2160"/>
        <w:jc w:val="both"/>
      </w:pPr>
    </w:p>
    <w:p w14:paraId="1852B388" w14:textId="77777777" w:rsidR="00366E39" w:rsidRDefault="00366E39" w:rsidP="00366E39">
      <w:pPr>
        <w:pStyle w:val="ListParagraph"/>
        <w:ind w:left="2160"/>
        <w:jc w:val="both"/>
      </w:pPr>
    </w:p>
    <w:p w14:paraId="37BE1AFC" w14:textId="77777777" w:rsidR="00366E39" w:rsidRDefault="00366E39" w:rsidP="00366E39">
      <w:pPr>
        <w:pStyle w:val="ListParagraph"/>
        <w:ind w:left="2160"/>
        <w:jc w:val="both"/>
      </w:pPr>
    </w:p>
    <w:p w14:paraId="131E0054" w14:textId="77777777" w:rsidR="00366E39" w:rsidRDefault="00366E39" w:rsidP="00366E39">
      <w:pPr>
        <w:pStyle w:val="ListParagraph"/>
        <w:ind w:left="2160"/>
        <w:jc w:val="both"/>
      </w:pPr>
    </w:p>
    <w:p w14:paraId="00FF54A3" w14:textId="77777777" w:rsidR="00366E39" w:rsidRDefault="00366E39" w:rsidP="00366E39">
      <w:pPr>
        <w:pStyle w:val="ListParagraph"/>
        <w:ind w:left="2160"/>
        <w:jc w:val="both"/>
      </w:pPr>
    </w:p>
    <w:p w14:paraId="5E5E9494" w14:textId="77777777" w:rsidR="00366E39" w:rsidRDefault="00366E39" w:rsidP="00366E39">
      <w:pPr>
        <w:pStyle w:val="ListParagraph"/>
        <w:ind w:left="2160"/>
        <w:jc w:val="both"/>
      </w:pPr>
    </w:p>
    <w:p w14:paraId="6D76E7C7" w14:textId="77777777" w:rsidR="00366E39" w:rsidRDefault="00366E39" w:rsidP="00366E39">
      <w:pPr>
        <w:pStyle w:val="ListParagraph"/>
        <w:ind w:left="2160"/>
        <w:jc w:val="both"/>
      </w:pPr>
    </w:p>
    <w:p w14:paraId="05A6A5D2" w14:textId="77777777" w:rsidR="00366E39" w:rsidRDefault="00366E39" w:rsidP="00366E39">
      <w:pPr>
        <w:pStyle w:val="ListParagraph"/>
        <w:ind w:left="2160"/>
        <w:jc w:val="both"/>
      </w:pPr>
    </w:p>
    <w:p w14:paraId="65342BC0" w14:textId="77777777" w:rsidR="00366E39" w:rsidRDefault="00366E39" w:rsidP="00366E39">
      <w:pPr>
        <w:pStyle w:val="ListParagraph"/>
        <w:ind w:left="2160"/>
        <w:jc w:val="both"/>
      </w:pPr>
    </w:p>
    <w:p w14:paraId="1D7F4303" w14:textId="77777777" w:rsidR="00366E39" w:rsidRDefault="00366E39" w:rsidP="00366E39">
      <w:pPr>
        <w:pStyle w:val="ListParagraph"/>
        <w:ind w:left="2160"/>
        <w:jc w:val="both"/>
      </w:pPr>
    </w:p>
    <w:p w14:paraId="363A90E6" w14:textId="77777777" w:rsidR="00366E39" w:rsidRDefault="00366E39" w:rsidP="00366E39">
      <w:pPr>
        <w:pStyle w:val="ListParagraph"/>
        <w:ind w:left="2160"/>
        <w:rPr>
          <w:b/>
          <w:bCs/>
        </w:rPr>
      </w:pPr>
    </w:p>
    <w:p w14:paraId="7FD593FA" w14:textId="77777777" w:rsidR="00366E39" w:rsidRDefault="00366E39" w:rsidP="00366E39">
      <w:pPr>
        <w:pStyle w:val="ListParagraph"/>
        <w:numPr>
          <w:ilvl w:val="2"/>
          <w:numId w:val="6"/>
        </w:numPr>
        <w:rPr>
          <w:b/>
          <w:bCs/>
        </w:rPr>
      </w:pPr>
      <w:r>
        <w:rPr>
          <w:b/>
          <w:bCs/>
        </w:rPr>
        <w:t>Transplant Assessment</w:t>
      </w:r>
    </w:p>
    <w:p w14:paraId="3F9AE883" w14:textId="77777777" w:rsidR="00366E39" w:rsidRDefault="00366E39" w:rsidP="00366E39">
      <w:pPr>
        <w:pStyle w:val="ListParagraph"/>
        <w:numPr>
          <w:ilvl w:val="3"/>
          <w:numId w:val="6"/>
        </w:numPr>
      </w:pPr>
      <w:r>
        <w:t>Information from the bottom section of this assessment flows to Transplant Workup screen.</w:t>
      </w:r>
    </w:p>
    <w:p w14:paraId="34D6CBD2" w14:textId="77777777" w:rsidR="00366E39" w:rsidRDefault="00366E39" w:rsidP="00366E39">
      <w:pPr>
        <w:pStyle w:val="ListParagraph"/>
        <w:numPr>
          <w:ilvl w:val="3"/>
          <w:numId w:val="6"/>
        </w:numPr>
      </w:pPr>
      <w:r>
        <w:t>Social Workers can use this assessment independent of CIAs</w:t>
      </w:r>
    </w:p>
    <w:p w14:paraId="2F561626" w14:textId="77777777" w:rsidR="00366E39" w:rsidRDefault="00366E39" w:rsidP="00366E39">
      <w:pPr>
        <w:pStyle w:val="ListParagraph"/>
        <w:ind w:left="2880"/>
        <w:jc w:val="center"/>
      </w:pPr>
    </w:p>
    <w:p w14:paraId="149C8800" w14:textId="77777777" w:rsidR="00366E39" w:rsidRDefault="00366E39" w:rsidP="00366E39">
      <w:pPr>
        <w:pStyle w:val="ListParagraph"/>
        <w:ind w:left="2880"/>
        <w:jc w:val="center"/>
      </w:pPr>
    </w:p>
    <w:p w14:paraId="541A1375" w14:textId="71275BBF" w:rsidR="00366E39" w:rsidRDefault="00366E39" w:rsidP="00366E39">
      <w:r>
        <w:rPr>
          <w:noProof/>
        </w:rPr>
        <w:drawing>
          <wp:inline distT="0" distB="0" distL="0" distR="0" wp14:anchorId="0DF7A78D" wp14:editId="70E374C2">
            <wp:extent cx="5895975" cy="6381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975" cy="6381750"/>
                    </a:xfrm>
                    <a:prstGeom prst="rect">
                      <a:avLst/>
                    </a:prstGeom>
                    <a:noFill/>
                    <a:ln>
                      <a:noFill/>
                    </a:ln>
                  </pic:spPr>
                </pic:pic>
              </a:graphicData>
            </a:graphic>
          </wp:inline>
        </w:drawing>
      </w:r>
    </w:p>
    <w:p w14:paraId="076956D5" w14:textId="77777777" w:rsidR="00366E39" w:rsidRDefault="00366E39" w:rsidP="00366E39">
      <w:pPr>
        <w:pStyle w:val="ListParagraph"/>
        <w:ind w:left="2880"/>
      </w:pPr>
    </w:p>
    <w:p w14:paraId="6F34EF5C" w14:textId="77777777" w:rsidR="00366E39" w:rsidRDefault="00366E39" w:rsidP="00366E39">
      <w:pPr>
        <w:pStyle w:val="ListParagraph"/>
        <w:ind w:left="2880"/>
      </w:pPr>
    </w:p>
    <w:p w14:paraId="5CCF8F49" w14:textId="77777777" w:rsidR="00366E39" w:rsidRDefault="00366E39" w:rsidP="00366E39">
      <w:pPr>
        <w:pStyle w:val="ListParagraph"/>
        <w:ind w:left="2880"/>
      </w:pPr>
    </w:p>
    <w:p w14:paraId="21B8CEE5" w14:textId="77777777" w:rsidR="00366E39" w:rsidRDefault="00366E39" w:rsidP="00366E39">
      <w:pPr>
        <w:pStyle w:val="ListParagraph"/>
        <w:numPr>
          <w:ilvl w:val="0"/>
          <w:numId w:val="6"/>
        </w:numPr>
      </w:pPr>
      <w:r>
        <w:t xml:space="preserve">Checklist libraries have been inserted in other assessments (MD splitter, Psychosocial, RN splitter, CIA, Transplant).  </w:t>
      </w:r>
    </w:p>
    <w:p w14:paraId="49E5E5D5" w14:textId="77777777" w:rsidR="00366E39" w:rsidRDefault="00366E39" w:rsidP="00366E39"/>
    <w:p w14:paraId="13AEF087" w14:textId="77777777" w:rsidR="00366E39" w:rsidRDefault="00366E39" w:rsidP="00366E39">
      <w:pPr>
        <w:pStyle w:val="ListParagraph"/>
        <w:numPr>
          <w:ilvl w:val="0"/>
          <w:numId w:val="6"/>
        </w:numPr>
        <w:rPr>
          <w:b/>
          <w:bCs/>
        </w:rPr>
      </w:pPr>
      <w:r>
        <w:rPr>
          <w:b/>
          <w:bCs/>
        </w:rPr>
        <w:t>Psychosocial Assessment transplant changes</w:t>
      </w:r>
    </w:p>
    <w:p w14:paraId="394E1DD8" w14:textId="77777777" w:rsidR="00366E39" w:rsidRDefault="00366E39" w:rsidP="00366E39">
      <w:pPr>
        <w:pStyle w:val="ListParagraph"/>
      </w:pPr>
    </w:p>
    <w:p w14:paraId="04DBC728" w14:textId="77777777" w:rsidR="00366E39" w:rsidRDefault="00366E39" w:rsidP="00366E39">
      <w:pPr>
        <w:pStyle w:val="ListParagraph"/>
        <w:numPr>
          <w:ilvl w:val="0"/>
          <w:numId w:val="6"/>
        </w:numPr>
      </w:pPr>
      <w:r>
        <w:t>Inserted Previous Kidney Transplant, Open Transplant Waitlist and Last Transplant Workup checklist libraries so SW can see everything at a glance.</w:t>
      </w:r>
    </w:p>
    <w:p w14:paraId="7E73FB48" w14:textId="77777777" w:rsidR="00366E39" w:rsidRDefault="00366E39" w:rsidP="00366E39">
      <w:pPr>
        <w:pStyle w:val="ListParagraph"/>
      </w:pPr>
    </w:p>
    <w:p w14:paraId="427BEA60" w14:textId="2A6219BB" w:rsidR="00366E39" w:rsidRDefault="00366E39" w:rsidP="00366E39">
      <w:pPr>
        <w:pStyle w:val="ListParagraph"/>
        <w:numPr>
          <w:ilvl w:val="0"/>
          <w:numId w:val="6"/>
        </w:numPr>
      </w:pPr>
      <w:r>
        <w:rPr>
          <w:noProof/>
        </w:rPr>
        <w:drawing>
          <wp:inline distT="0" distB="0" distL="0" distR="0" wp14:anchorId="27DD639B" wp14:editId="6194F404">
            <wp:extent cx="5572125" cy="5000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72125" cy="5000625"/>
                    </a:xfrm>
                    <a:prstGeom prst="rect">
                      <a:avLst/>
                    </a:prstGeom>
                    <a:noFill/>
                    <a:ln>
                      <a:noFill/>
                    </a:ln>
                  </pic:spPr>
                </pic:pic>
              </a:graphicData>
            </a:graphic>
          </wp:inline>
        </w:drawing>
      </w:r>
    </w:p>
    <w:p w14:paraId="26DB2A09" w14:textId="77777777" w:rsidR="00366E39" w:rsidRDefault="00366E39" w:rsidP="00366E39"/>
    <w:p w14:paraId="40E867D9" w14:textId="77777777" w:rsidR="00366E39" w:rsidRDefault="00366E39" w:rsidP="00366E39">
      <w:pPr>
        <w:pStyle w:val="ListParagraph"/>
        <w:numPr>
          <w:ilvl w:val="0"/>
          <w:numId w:val="6"/>
        </w:numPr>
        <w:rPr>
          <w:b/>
          <w:bCs/>
        </w:rPr>
      </w:pPr>
      <w:r>
        <w:rPr>
          <w:b/>
          <w:bCs/>
        </w:rPr>
        <w:t>Physician CIA (Splitter) transplant changes</w:t>
      </w:r>
    </w:p>
    <w:p w14:paraId="2EE4BBBC" w14:textId="77777777" w:rsidR="00366E39" w:rsidRDefault="00366E39" w:rsidP="00366E39">
      <w:pPr>
        <w:pStyle w:val="ListParagraph"/>
        <w:numPr>
          <w:ilvl w:val="0"/>
          <w:numId w:val="6"/>
        </w:numPr>
      </w:pPr>
      <w:r>
        <w:t>Inserted Last Transplant Workup checklist so MD can confirm transplant status.  If not correct, the MD will complete as much of the Transplant Workup checklist section as they are able.  The transplant plan of care text box will flow to the CIA lumper.</w:t>
      </w:r>
    </w:p>
    <w:p w14:paraId="1802F537" w14:textId="77777777" w:rsidR="00366E39" w:rsidRDefault="00366E39" w:rsidP="00366E39">
      <w:pPr>
        <w:pStyle w:val="ListParagraph"/>
      </w:pPr>
    </w:p>
    <w:p w14:paraId="4485F142" w14:textId="1F6BB2A5" w:rsidR="00366E39" w:rsidRDefault="00366E39" w:rsidP="00366E39">
      <w:pPr>
        <w:pStyle w:val="ListParagraph"/>
        <w:numPr>
          <w:ilvl w:val="0"/>
          <w:numId w:val="6"/>
        </w:numPr>
      </w:pPr>
      <w:r>
        <w:rPr>
          <w:noProof/>
        </w:rPr>
        <w:lastRenderedPageBreak/>
        <w:drawing>
          <wp:inline distT="0" distB="0" distL="0" distR="0" wp14:anchorId="7342E84E" wp14:editId="562D3589">
            <wp:extent cx="5629275" cy="7496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9275" cy="7496175"/>
                    </a:xfrm>
                    <a:prstGeom prst="rect">
                      <a:avLst/>
                    </a:prstGeom>
                    <a:noFill/>
                    <a:ln>
                      <a:noFill/>
                    </a:ln>
                  </pic:spPr>
                </pic:pic>
              </a:graphicData>
            </a:graphic>
          </wp:inline>
        </w:drawing>
      </w:r>
    </w:p>
    <w:p w14:paraId="6185463E" w14:textId="77777777" w:rsidR="00366E39" w:rsidRDefault="00366E39" w:rsidP="00366E39">
      <w:pPr>
        <w:pStyle w:val="ListParagraph"/>
      </w:pPr>
    </w:p>
    <w:p w14:paraId="50E4AD7C" w14:textId="77777777" w:rsidR="00366E39" w:rsidRDefault="00366E39" w:rsidP="00366E39">
      <w:pPr>
        <w:pStyle w:val="ListParagraph"/>
      </w:pPr>
    </w:p>
    <w:p w14:paraId="6FE05CA3" w14:textId="6A01FB06" w:rsidR="00366E39" w:rsidRDefault="00366E39" w:rsidP="00366E39">
      <w:pPr>
        <w:pStyle w:val="ListParagraph"/>
      </w:pPr>
    </w:p>
    <w:p w14:paraId="69080FFC" w14:textId="755A2B95" w:rsidR="00366E39" w:rsidRDefault="00366E39" w:rsidP="00366E39">
      <w:pPr>
        <w:pStyle w:val="ListParagraph"/>
      </w:pPr>
    </w:p>
    <w:p w14:paraId="1F46E8B2" w14:textId="77777777" w:rsidR="00366E39" w:rsidRDefault="00366E39" w:rsidP="00366E39">
      <w:pPr>
        <w:pStyle w:val="ListParagraph"/>
      </w:pPr>
    </w:p>
    <w:p w14:paraId="0D4EDD51" w14:textId="77777777" w:rsidR="00366E39" w:rsidRDefault="00366E39" w:rsidP="00366E39">
      <w:pPr>
        <w:pStyle w:val="ListParagraph"/>
        <w:numPr>
          <w:ilvl w:val="0"/>
          <w:numId w:val="6"/>
        </w:numPr>
        <w:rPr>
          <w:b/>
          <w:bCs/>
        </w:rPr>
      </w:pPr>
      <w:r>
        <w:rPr>
          <w:b/>
          <w:bCs/>
        </w:rPr>
        <w:lastRenderedPageBreak/>
        <w:t>Nursing Assessment (CIA) transplant changes</w:t>
      </w:r>
    </w:p>
    <w:p w14:paraId="258D28E5" w14:textId="77777777" w:rsidR="00366E39" w:rsidRDefault="00366E39" w:rsidP="00366E39">
      <w:pPr>
        <w:pStyle w:val="ListParagraph"/>
        <w:numPr>
          <w:ilvl w:val="0"/>
          <w:numId w:val="6"/>
        </w:numPr>
      </w:pPr>
      <w:r>
        <w:t>Added the Last Transplant Workup checklist library so nurse can review with patient and confirm patient’s understanding of their transplant status.</w:t>
      </w:r>
    </w:p>
    <w:p w14:paraId="3366A312" w14:textId="1659FABC" w:rsidR="00366E39" w:rsidRDefault="00366E39" w:rsidP="00366E39">
      <w:pPr>
        <w:pStyle w:val="ListParagraph"/>
        <w:numPr>
          <w:ilvl w:val="0"/>
          <w:numId w:val="6"/>
        </w:numPr>
      </w:pPr>
      <w:r>
        <w:rPr>
          <w:noProof/>
        </w:rPr>
        <w:drawing>
          <wp:inline distT="0" distB="0" distL="0" distR="0" wp14:anchorId="68D6DE9C" wp14:editId="211AA5DE">
            <wp:extent cx="5943600" cy="3667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p>
    <w:p w14:paraId="038AC721" w14:textId="77777777" w:rsidR="00366E39" w:rsidRDefault="00366E39" w:rsidP="00366E39">
      <w:pPr>
        <w:pStyle w:val="ListParagraph"/>
      </w:pPr>
    </w:p>
    <w:p w14:paraId="7E05EB71" w14:textId="77777777" w:rsidR="00366E39" w:rsidRDefault="00366E39" w:rsidP="00366E39">
      <w:pPr>
        <w:pStyle w:val="ListParagraph"/>
      </w:pPr>
    </w:p>
    <w:p w14:paraId="44263F91" w14:textId="77777777" w:rsidR="00366E39" w:rsidRDefault="00366E39" w:rsidP="00366E39">
      <w:pPr>
        <w:pStyle w:val="ListParagraph"/>
      </w:pPr>
    </w:p>
    <w:p w14:paraId="0A617EB6" w14:textId="77777777" w:rsidR="00366E39" w:rsidRDefault="00366E39" w:rsidP="00366E39">
      <w:pPr>
        <w:pStyle w:val="ListParagraph"/>
      </w:pPr>
    </w:p>
    <w:p w14:paraId="5946C835" w14:textId="77777777" w:rsidR="00366E39" w:rsidRDefault="00366E39" w:rsidP="00366E39">
      <w:pPr>
        <w:pStyle w:val="ListParagraph"/>
      </w:pPr>
    </w:p>
    <w:p w14:paraId="0B7B8D06" w14:textId="77777777" w:rsidR="00366E39" w:rsidRDefault="00366E39" w:rsidP="00366E39">
      <w:pPr>
        <w:pStyle w:val="ListParagraph"/>
      </w:pPr>
    </w:p>
    <w:p w14:paraId="1DDDC4A5" w14:textId="77777777" w:rsidR="00366E39" w:rsidRDefault="00366E39" w:rsidP="00366E39">
      <w:pPr>
        <w:pStyle w:val="ListParagraph"/>
      </w:pPr>
    </w:p>
    <w:p w14:paraId="5FCDC0E3" w14:textId="77777777" w:rsidR="00366E39" w:rsidRDefault="00366E39" w:rsidP="00366E39">
      <w:pPr>
        <w:pStyle w:val="ListParagraph"/>
      </w:pPr>
    </w:p>
    <w:p w14:paraId="736DA139" w14:textId="77777777" w:rsidR="00366E39" w:rsidRDefault="00366E39" w:rsidP="00366E39">
      <w:pPr>
        <w:pStyle w:val="ListParagraph"/>
      </w:pPr>
    </w:p>
    <w:p w14:paraId="4FCF02F7" w14:textId="77777777" w:rsidR="00366E39" w:rsidRDefault="00366E39" w:rsidP="00366E39">
      <w:pPr>
        <w:pStyle w:val="ListParagraph"/>
      </w:pPr>
    </w:p>
    <w:p w14:paraId="53B18FED" w14:textId="77777777" w:rsidR="00366E39" w:rsidRDefault="00366E39" w:rsidP="00366E39">
      <w:pPr>
        <w:pStyle w:val="ListParagraph"/>
      </w:pPr>
    </w:p>
    <w:p w14:paraId="5DEB5AE7" w14:textId="77777777" w:rsidR="00366E39" w:rsidRDefault="00366E39" w:rsidP="00366E39">
      <w:pPr>
        <w:pStyle w:val="ListParagraph"/>
      </w:pPr>
    </w:p>
    <w:p w14:paraId="290B27A9" w14:textId="77777777" w:rsidR="00366E39" w:rsidRDefault="00366E39" w:rsidP="00366E39">
      <w:pPr>
        <w:pStyle w:val="ListParagraph"/>
      </w:pPr>
    </w:p>
    <w:p w14:paraId="2BFD4CC5" w14:textId="77777777" w:rsidR="00366E39" w:rsidRDefault="00366E39" w:rsidP="00366E39">
      <w:pPr>
        <w:pStyle w:val="ListParagraph"/>
      </w:pPr>
    </w:p>
    <w:p w14:paraId="2F76FB42" w14:textId="77777777" w:rsidR="00366E39" w:rsidRDefault="00366E39" w:rsidP="00366E39">
      <w:pPr>
        <w:pStyle w:val="ListParagraph"/>
      </w:pPr>
    </w:p>
    <w:p w14:paraId="0291D6B7" w14:textId="77777777" w:rsidR="00366E39" w:rsidRDefault="00366E39" w:rsidP="00366E39">
      <w:pPr>
        <w:pStyle w:val="ListParagraph"/>
      </w:pPr>
    </w:p>
    <w:p w14:paraId="2FE6E5C0" w14:textId="77777777" w:rsidR="00366E39" w:rsidRDefault="00366E39" w:rsidP="00366E39">
      <w:pPr>
        <w:pStyle w:val="ListParagraph"/>
      </w:pPr>
    </w:p>
    <w:p w14:paraId="4808C43A" w14:textId="77777777" w:rsidR="00366E39" w:rsidRDefault="00366E39" w:rsidP="00366E39">
      <w:pPr>
        <w:pStyle w:val="ListParagraph"/>
      </w:pPr>
    </w:p>
    <w:p w14:paraId="135CCEDF" w14:textId="77777777" w:rsidR="00366E39" w:rsidRDefault="00366E39" w:rsidP="00366E39">
      <w:pPr>
        <w:pStyle w:val="ListParagraph"/>
      </w:pPr>
    </w:p>
    <w:p w14:paraId="6A7906C5" w14:textId="77777777" w:rsidR="00366E39" w:rsidRDefault="00366E39" w:rsidP="00366E39">
      <w:pPr>
        <w:pStyle w:val="ListParagraph"/>
      </w:pPr>
    </w:p>
    <w:p w14:paraId="40059187" w14:textId="7E59A7FD" w:rsidR="00366E39" w:rsidRDefault="00366E39" w:rsidP="00366E39">
      <w:pPr>
        <w:pStyle w:val="ListParagraph"/>
      </w:pPr>
    </w:p>
    <w:p w14:paraId="508E7F02" w14:textId="77777777" w:rsidR="00366E39" w:rsidRDefault="00366E39" w:rsidP="00366E39">
      <w:pPr>
        <w:pStyle w:val="ListParagraph"/>
      </w:pPr>
    </w:p>
    <w:p w14:paraId="30ACB957" w14:textId="77777777" w:rsidR="00366E39" w:rsidRDefault="00366E39" w:rsidP="00366E39">
      <w:pPr>
        <w:pStyle w:val="ListParagraph"/>
      </w:pPr>
    </w:p>
    <w:p w14:paraId="6D4F1B84" w14:textId="77777777" w:rsidR="00366E39" w:rsidRDefault="00366E39" w:rsidP="00366E39">
      <w:pPr>
        <w:pStyle w:val="ListParagraph"/>
        <w:numPr>
          <w:ilvl w:val="0"/>
          <w:numId w:val="6"/>
        </w:numPr>
        <w:rPr>
          <w:b/>
          <w:bCs/>
        </w:rPr>
      </w:pPr>
      <w:r>
        <w:rPr>
          <w:b/>
          <w:bCs/>
        </w:rPr>
        <w:lastRenderedPageBreak/>
        <w:t xml:space="preserve">Comprehensive Interdisciplinary Assessment </w:t>
      </w:r>
    </w:p>
    <w:p w14:paraId="0EDF79C9" w14:textId="77777777" w:rsidR="00366E39" w:rsidRDefault="00366E39" w:rsidP="00366E39">
      <w:pPr>
        <w:pStyle w:val="ListParagraph"/>
        <w:numPr>
          <w:ilvl w:val="0"/>
          <w:numId w:val="6"/>
        </w:numPr>
      </w:pPr>
      <w:r>
        <w:t>Moved Psychosocial section to follow MD section so the two transplant sections are together.  The MD Transplant Plan of Care text box flows from the MD splitter.  The Last Transplant, Open Transplant Waitlist and Last Transplant Workup checklist libraries have been added so the patient can review them before signing the CIA.</w:t>
      </w:r>
    </w:p>
    <w:p w14:paraId="2E4FDDFA" w14:textId="77777777" w:rsidR="00366E39" w:rsidRDefault="00366E39" w:rsidP="00366E39">
      <w:pPr>
        <w:pStyle w:val="ListParagraph"/>
      </w:pPr>
    </w:p>
    <w:p w14:paraId="49037E03" w14:textId="1BEF90C2" w:rsidR="00366E39" w:rsidRDefault="00366E39" w:rsidP="00366E39">
      <w:pPr>
        <w:pStyle w:val="ListParagraph"/>
        <w:numPr>
          <w:ilvl w:val="0"/>
          <w:numId w:val="6"/>
        </w:numPr>
      </w:pPr>
      <w:r>
        <w:rPr>
          <w:noProof/>
        </w:rPr>
        <w:drawing>
          <wp:inline distT="0" distB="0" distL="0" distR="0" wp14:anchorId="162704A1" wp14:editId="770F2AF3">
            <wp:extent cx="5810250" cy="5057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10250" cy="5057775"/>
                    </a:xfrm>
                    <a:prstGeom prst="rect">
                      <a:avLst/>
                    </a:prstGeom>
                    <a:noFill/>
                    <a:ln>
                      <a:noFill/>
                    </a:ln>
                  </pic:spPr>
                </pic:pic>
              </a:graphicData>
            </a:graphic>
          </wp:inline>
        </w:drawing>
      </w:r>
    </w:p>
    <w:p w14:paraId="260609CA" w14:textId="77777777" w:rsidR="00366E39" w:rsidRDefault="00366E39" w:rsidP="00366E39">
      <w:pPr>
        <w:pStyle w:val="ListParagraph"/>
      </w:pPr>
    </w:p>
    <w:p w14:paraId="50B255E9" w14:textId="77777777" w:rsidR="00366E39" w:rsidRDefault="00366E39" w:rsidP="00366E39"/>
    <w:p w14:paraId="6496A914" w14:textId="77777777" w:rsidR="00366E39" w:rsidRDefault="00366E39" w:rsidP="00366E39"/>
    <w:p w14:paraId="02E15184" w14:textId="77777777" w:rsidR="00366E39" w:rsidRDefault="00366E39" w:rsidP="00366E39"/>
    <w:p w14:paraId="1900E1FD" w14:textId="77777777" w:rsidR="00366E39" w:rsidRDefault="00366E39" w:rsidP="00366E39"/>
    <w:p w14:paraId="51EA60C2" w14:textId="05AB515D" w:rsidR="00366E39" w:rsidRDefault="00366E39" w:rsidP="00366E39"/>
    <w:p w14:paraId="185D03E7" w14:textId="436B615A" w:rsidR="00366E39" w:rsidRDefault="00366E39" w:rsidP="00366E39"/>
    <w:p w14:paraId="09828886" w14:textId="6FBC3373" w:rsidR="00366E39" w:rsidRDefault="00366E39" w:rsidP="00366E39"/>
    <w:p w14:paraId="220EBA84" w14:textId="77777777" w:rsidR="00366E39" w:rsidRDefault="00366E39" w:rsidP="00366E39"/>
    <w:p w14:paraId="278EC5A6" w14:textId="77777777" w:rsidR="00366E39" w:rsidRDefault="00366E39" w:rsidP="00366E39"/>
    <w:p w14:paraId="2B413C9C" w14:textId="77777777" w:rsidR="00366E39" w:rsidRDefault="00366E39" w:rsidP="00366E39">
      <w:pPr>
        <w:pStyle w:val="ListParagraph"/>
        <w:numPr>
          <w:ilvl w:val="0"/>
          <w:numId w:val="6"/>
        </w:numPr>
      </w:pPr>
      <w:r>
        <w:lastRenderedPageBreak/>
        <w:t xml:space="preserve">Report:  </w:t>
      </w:r>
      <w:r>
        <w:rPr>
          <w:b/>
          <w:bCs/>
        </w:rPr>
        <w:t>Transplant Waitlist</w:t>
      </w:r>
      <w:r>
        <w:t xml:space="preserve"> (Reports&gt;Report Wizard&gt;Transplant Waitlist)</w:t>
      </w:r>
    </w:p>
    <w:p w14:paraId="00BEF535" w14:textId="77777777" w:rsidR="00366E39" w:rsidRDefault="00366E39" w:rsidP="00366E39">
      <w:pPr>
        <w:pStyle w:val="ListParagraph"/>
        <w:numPr>
          <w:ilvl w:val="1"/>
          <w:numId w:val="6"/>
        </w:numPr>
      </w:pPr>
      <w:r>
        <w:t>The ESRD QIP was set to have dialysis facilities increase patients on the Transplant Waitlist.  The Organ Procurement and Transplant Network (OPTN) is the data source for waitlist information.  This report is designed to help facilities review patients’ current, open waitlist information and should be run on a monthly basis.</w:t>
      </w:r>
    </w:p>
    <w:p w14:paraId="38D19F23" w14:textId="77777777" w:rsidR="00366E39" w:rsidRDefault="00366E39" w:rsidP="00366E39">
      <w:pPr>
        <w:pStyle w:val="ListParagraph"/>
        <w:numPr>
          <w:ilvl w:val="1"/>
          <w:numId w:val="6"/>
        </w:numPr>
      </w:pPr>
      <w:r>
        <w:t xml:space="preserve">It displays each patient and their current information about waitlists. </w:t>
      </w:r>
    </w:p>
    <w:p w14:paraId="5CD2D3FC" w14:textId="77777777" w:rsidR="00366E39" w:rsidRDefault="00366E39" w:rsidP="00366E39">
      <w:pPr>
        <w:pStyle w:val="ListParagraph"/>
        <w:numPr>
          <w:ilvl w:val="1"/>
          <w:numId w:val="6"/>
        </w:numPr>
      </w:pPr>
      <w:r>
        <w:t>It displays CMS QIP exclusions (Age is 75 or older or the patient is in a nursing home.</w:t>
      </w:r>
    </w:p>
    <w:p w14:paraId="1F1B60C9" w14:textId="77777777" w:rsidR="00366E39" w:rsidRDefault="00366E39" w:rsidP="00366E39">
      <w:pPr>
        <w:pStyle w:val="ListParagraph"/>
        <w:numPr>
          <w:ilvl w:val="1"/>
          <w:numId w:val="6"/>
        </w:numPr>
      </w:pPr>
      <w:r>
        <w:t>A summary is provided based on patient age, category and transplant waitlist status.  If the patient has more than one transplant program waitlist status, the patient will count in each category.</w:t>
      </w:r>
    </w:p>
    <w:p w14:paraId="785CCA9E" w14:textId="265A069B" w:rsidR="00366E39" w:rsidRDefault="00366E39" w:rsidP="00366E39">
      <w:pPr>
        <w:pStyle w:val="ListParagraph"/>
        <w:numPr>
          <w:ilvl w:val="0"/>
          <w:numId w:val="6"/>
        </w:numPr>
      </w:pPr>
      <w:r>
        <w:rPr>
          <w:noProof/>
        </w:rPr>
        <w:drawing>
          <wp:inline distT="0" distB="0" distL="0" distR="0" wp14:anchorId="71E954ED" wp14:editId="6891398F">
            <wp:extent cx="594360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1657350"/>
                    </a:xfrm>
                    <a:prstGeom prst="rect">
                      <a:avLst/>
                    </a:prstGeom>
                    <a:noFill/>
                    <a:ln>
                      <a:noFill/>
                    </a:ln>
                  </pic:spPr>
                </pic:pic>
              </a:graphicData>
            </a:graphic>
          </wp:inline>
        </w:drawing>
      </w:r>
    </w:p>
    <w:p w14:paraId="1AD61A2B" w14:textId="77777777" w:rsidR="00366E39" w:rsidRDefault="00366E39" w:rsidP="00366E39">
      <w:pPr>
        <w:pStyle w:val="ListParagraph"/>
        <w:ind w:left="1440"/>
      </w:pPr>
    </w:p>
    <w:p w14:paraId="22B6A662" w14:textId="77777777" w:rsidR="00366E39" w:rsidRDefault="00366E39" w:rsidP="00366E39">
      <w:pPr>
        <w:pStyle w:val="ListParagraph"/>
        <w:ind w:left="1440"/>
        <w:jc w:val="center"/>
      </w:pPr>
    </w:p>
    <w:p w14:paraId="5419D15F" w14:textId="6BB0FCF0" w:rsidR="00366E39" w:rsidRDefault="00366E39" w:rsidP="00366E39">
      <w:pPr>
        <w:pStyle w:val="ListParagraph"/>
        <w:ind w:left="1440"/>
        <w:jc w:val="center"/>
      </w:pPr>
      <w:r>
        <w:rPr>
          <w:noProof/>
        </w:rPr>
        <w:drawing>
          <wp:inline distT="0" distB="0" distL="0" distR="0" wp14:anchorId="1F6BEA08" wp14:editId="6AF24795">
            <wp:extent cx="5943600" cy="2190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190750"/>
                    </a:xfrm>
                    <a:prstGeom prst="rect">
                      <a:avLst/>
                    </a:prstGeom>
                    <a:noFill/>
                    <a:ln>
                      <a:noFill/>
                    </a:ln>
                  </pic:spPr>
                </pic:pic>
              </a:graphicData>
            </a:graphic>
          </wp:inline>
        </w:drawing>
      </w:r>
    </w:p>
    <w:p w14:paraId="7D820632" w14:textId="77777777" w:rsidR="00366E39" w:rsidRDefault="00366E39" w:rsidP="00366E39">
      <w:pPr>
        <w:pStyle w:val="ListParagraph"/>
        <w:ind w:left="1440"/>
        <w:jc w:val="center"/>
      </w:pPr>
    </w:p>
    <w:p w14:paraId="1C9DF7FB" w14:textId="77777777" w:rsidR="0012296E" w:rsidRDefault="0012296E" w:rsidP="00236ACE"/>
    <w:p w14:paraId="733F1FF6" w14:textId="77777777" w:rsidR="0012296E" w:rsidRDefault="0012296E" w:rsidP="00236ACE"/>
    <w:p w14:paraId="57BA2105" w14:textId="77777777" w:rsidR="008161FD" w:rsidRDefault="008161FD" w:rsidP="006309F5">
      <w:pPr>
        <w:pStyle w:val="NKCBodytext"/>
      </w:pPr>
    </w:p>
    <w:p w14:paraId="1A919203" w14:textId="77777777" w:rsidR="006309F5" w:rsidRDefault="006309F5" w:rsidP="006309F5">
      <w:pPr>
        <w:pStyle w:val="NKCBodytext"/>
      </w:pPr>
    </w:p>
    <w:p w14:paraId="5D9B44B8" w14:textId="77777777" w:rsidR="006309F5" w:rsidRDefault="006309F5" w:rsidP="006309F5">
      <w:pPr>
        <w:pStyle w:val="NKCBodytext"/>
      </w:pPr>
    </w:p>
    <w:p w14:paraId="28A83990" w14:textId="77777777" w:rsidR="006309F5" w:rsidRDefault="006309F5" w:rsidP="006309F5">
      <w:pPr>
        <w:pStyle w:val="NKCBodytext"/>
      </w:pPr>
    </w:p>
    <w:p w14:paraId="58B5004F" w14:textId="77777777" w:rsidR="006309F5" w:rsidRDefault="006309F5" w:rsidP="006309F5">
      <w:pPr>
        <w:pStyle w:val="NKCBodytext"/>
      </w:pPr>
    </w:p>
    <w:p w14:paraId="64B4B513" w14:textId="2C94F50C" w:rsidR="002509BB" w:rsidRPr="00914CC0" w:rsidRDefault="002509BB" w:rsidP="00366E39"/>
    <w:sectPr w:rsidR="002509BB" w:rsidRPr="00914CC0" w:rsidSect="00BD271B">
      <w:headerReference w:type="default" r:id="rId24"/>
      <w:footerReference w:type="default" r:id="rId25"/>
      <w:headerReference w:type="first" r:id="rId26"/>
      <w:footerReference w:type="first" r:id="rId27"/>
      <w:pgSz w:w="12240" w:h="15840"/>
      <w:pgMar w:top="1440" w:right="1440" w:bottom="720"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25FB" w14:textId="77777777" w:rsidR="0012296E" w:rsidRDefault="0012296E" w:rsidP="007244C0">
      <w:r>
        <w:separator/>
      </w:r>
    </w:p>
  </w:endnote>
  <w:endnote w:type="continuationSeparator" w:id="0">
    <w:p w14:paraId="18170C45" w14:textId="77777777" w:rsidR="0012296E" w:rsidRDefault="0012296E" w:rsidP="0072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w:altName w:val="Segoe UI"/>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otesque MT Std">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F75D" w14:textId="77777777" w:rsidR="0012296E" w:rsidRDefault="0012296E">
    <w:pPr>
      <w:pStyle w:val="Footer"/>
      <w:jc w:val="right"/>
    </w:pPr>
    <w:r>
      <w:rPr>
        <w:color w:val="574319" w:themeColor="accent1"/>
        <w:sz w:val="20"/>
        <w:szCs w:val="20"/>
      </w:rPr>
      <w:t xml:space="preserve">pg. </w:t>
    </w:r>
    <w:r>
      <w:rPr>
        <w:color w:val="574319" w:themeColor="accent1"/>
        <w:sz w:val="20"/>
        <w:szCs w:val="20"/>
      </w:rPr>
      <w:fldChar w:fldCharType="begin"/>
    </w:r>
    <w:r>
      <w:rPr>
        <w:color w:val="574319" w:themeColor="accent1"/>
        <w:sz w:val="20"/>
        <w:szCs w:val="20"/>
      </w:rPr>
      <w:instrText xml:space="preserve"> PAGE  \* Arabic </w:instrText>
    </w:r>
    <w:r>
      <w:rPr>
        <w:color w:val="574319" w:themeColor="accent1"/>
        <w:sz w:val="20"/>
        <w:szCs w:val="20"/>
      </w:rPr>
      <w:fldChar w:fldCharType="separate"/>
    </w:r>
    <w:r>
      <w:rPr>
        <w:noProof/>
        <w:color w:val="574319" w:themeColor="accent1"/>
        <w:sz w:val="20"/>
        <w:szCs w:val="20"/>
      </w:rPr>
      <w:t>1</w:t>
    </w:r>
    <w:r>
      <w:rPr>
        <w:color w:val="574319" w:themeColor="accent1"/>
        <w:sz w:val="20"/>
        <w:szCs w:val="20"/>
      </w:rPr>
      <w:fldChar w:fldCharType="end"/>
    </w:r>
  </w:p>
  <w:p w14:paraId="0B09531A" w14:textId="13A3F0BB" w:rsidR="0012296E" w:rsidRDefault="0012296E">
    <w:pPr>
      <w:pStyle w:val="Footer"/>
    </w:pPr>
    <w:r>
      <w:t>Copyright 20</w:t>
    </w:r>
    <w:r w:rsidR="006B4DD9">
      <w:t>20</w:t>
    </w:r>
    <w:r>
      <w:t xml:space="preserve"> Northwest Kidney Centers</w:t>
    </w:r>
  </w:p>
  <w:p w14:paraId="7FC5B547" w14:textId="1217D827" w:rsidR="0012296E" w:rsidRDefault="0012296E">
    <w:pPr>
      <w:pStyle w:val="Footer"/>
    </w:pPr>
    <w:r>
      <w:t xml:space="preserve">Revision Date: </w:t>
    </w:r>
    <w:r w:rsidR="005D35E7">
      <w:t>8/10/2022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D5C7" w14:textId="77777777" w:rsidR="004D6120" w:rsidRDefault="004D6120" w:rsidP="004D6120">
    <w:pPr>
      <w:pStyle w:val="NKCBodytext"/>
      <w:pBdr>
        <w:top w:val="single" w:sz="4" w:space="10" w:color="auto"/>
      </w:pBdr>
    </w:pPr>
    <w:r w:rsidRPr="004D6120">
      <w:t xml:space="preserve">The information contained in this facsimile message is confidential, may be privileged, and is intended for the sole use of the individual or entity named above. If you are not the intended recipient, you are expressly prohibited from copying, disclaiming or using any information in </w:t>
    </w:r>
    <w:r>
      <w:br/>
    </w:r>
    <w:r w:rsidRPr="004D6120">
      <w:t>this message.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1F3B" w14:textId="77777777" w:rsidR="0012296E" w:rsidRDefault="0012296E" w:rsidP="007244C0">
      <w:r>
        <w:separator/>
      </w:r>
    </w:p>
  </w:footnote>
  <w:footnote w:type="continuationSeparator" w:id="0">
    <w:p w14:paraId="3E705FF6" w14:textId="77777777" w:rsidR="0012296E" w:rsidRDefault="0012296E" w:rsidP="0072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138A" w14:textId="77777777" w:rsidR="009C0E01" w:rsidRPr="00613994" w:rsidRDefault="009C0E01" w:rsidP="009C0E01">
    <w:pPr>
      <w:tabs>
        <w:tab w:val="center" w:pos="4680"/>
        <w:tab w:val="righ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BCB2" w14:textId="77777777" w:rsidR="002E1EC8" w:rsidRPr="00613994" w:rsidRDefault="002E1EC8" w:rsidP="00613994">
    <w:pPr>
      <w:tabs>
        <w:tab w:val="center" w:pos="4680"/>
        <w:tab w:val="right" w:pos="9360"/>
      </w:tabs>
    </w:pPr>
    <w:r w:rsidRPr="00613994">
      <w:rPr>
        <w:noProof/>
      </w:rPr>
      <w:drawing>
        <wp:anchor distT="0" distB="0" distL="114300" distR="114300" simplePos="0" relativeHeight="251657216" behindDoc="1" locked="0" layoutInCell="1" allowOverlap="1" wp14:anchorId="6CDC208D" wp14:editId="53D9BF7A">
          <wp:simplePos x="0" y="0"/>
          <wp:positionH relativeFrom="column">
            <wp:posOffset>0</wp:posOffset>
          </wp:positionH>
          <wp:positionV relativeFrom="paragraph">
            <wp:posOffset>257175</wp:posOffset>
          </wp:positionV>
          <wp:extent cx="286513" cy="731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box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13" cy="73152"/>
                  </a:xfrm>
                  <a:prstGeom prst="rect">
                    <a:avLst/>
                  </a:prstGeom>
                </pic:spPr>
              </pic:pic>
            </a:graphicData>
          </a:graphic>
        </wp:anchor>
      </w:drawing>
    </w:r>
  </w:p>
  <w:p w14:paraId="3E29DE6B" w14:textId="77777777" w:rsidR="002E1EC8" w:rsidRDefault="002E1E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1083"/>
    <w:multiLevelType w:val="hybridMultilevel"/>
    <w:tmpl w:val="D4962654"/>
    <w:lvl w:ilvl="0" w:tplc="CC986BB0">
      <w:start w:val="1"/>
      <w:numFmt w:val="bullet"/>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62030"/>
    <w:multiLevelType w:val="multilevel"/>
    <w:tmpl w:val="1A965C42"/>
    <w:styleLink w:val="NKCBullet"/>
    <w:lvl w:ilvl="0">
      <w:start w:val="1"/>
      <w:numFmt w:val="bullet"/>
      <w:pStyle w:val="NKCBullets"/>
      <w:lvlText w:val="•"/>
      <w:lvlJc w:val="left"/>
      <w:pPr>
        <w:ind w:left="360" w:hanging="360"/>
      </w:pPr>
      <w:rPr>
        <w:rFonts w:ascii="Arial" w:hAnsi="Arial" w:hint="default"/>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Verdana" w:hAnsi="Verdana"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27505EB7"/>
    <w:multiLevelType w:val="multilevel"/>
    <w:tmpl w:val="1A965C42"/>
    <w:numStyleLink w:val="NKCBullet"/>
  </w:abstractNum>
  <w:abstractNum w:abstractNumId="3" w15:restartNumberingAfterBreak="0">
    <w:nsid w:val="37C82A3D"/>
    <w:multiLevelType w:val="hybridMultilevel"/>
    <w:tmpl w:val="A8F2E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D301AD"/>
    <w:multiLevelType w:val="hybridMultilevel"/>
    <w:tmpl w:val="E804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001414"/>
    <w:multiLevelType w:val="hybridMultilevel"/>
    <w:tmpl w:val="22324D52"/>
    <w:lvl w:ilvl="0" w:tplc="C5A4E12A">
      <w:start w:val="1"/>
      <w:numFmt w:val="bullet"/>
      <w:pStyle w:val="NKCBulletstiny"/>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42077"/>
    <w:multiLevelType w:val="multilevel"/>
    <w:tmpl w:val="DA6AA3FE"/>
    <w:lvl w:ilvl="0">
      <w:start w:val="1"/>
      <w:numFmt w:val="decimal"/>
      <w:pStyle w:val="NKCMultilevel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80208165">
    <w:abstractNumId w:val="0"/>
  </w:num>
  <w:num w:numId="2" w16cid:durableId="1110051224">
    <w:abstractNumId w:val="5"/>
  </w:num>
  <w:num w:numId="3" w16cid:durableId="1167549034">
    <w:abstractNumId w:val="1"/>
  </w:num>
  <w:num w:numId="4" w16cid:durableId="486748923">
    <w:abstractNumId w:val="2"/>
  </w:num>
  <w:num w:numId="5" w16cid:durableId="1275406122">
    <w:abstractNumId w:val="6"/>
  </w:num>
  <w:num w:numId="6" w16cid:durableId="80834972">
    <w:abstractNumId w:val="3"/>
  </w:num>
  <w:num w:numId="7" w16cid:durableId="1763986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6E"/>
    <w:rsid w:val="00075831"/>
    <w:rsid w:val="0008555C"/>
    <w:rsid w:val="000B2B7C"/>
    <w:rsid w:val="0012296E"/>
    <w:rsid w:val="00164D7E"/>
    <w:rsid w:val="001E6AF3"/>
    <w:rsid w:val="001F712F"/>
    <w:rsid w:val="00236ACE"/>
    <w:rsid w:val="002509BB"/>
    <w:rsid w:val="00251E0C"/>
    <w:rsid w:val="00270F08"/>
    <w:rsid w:val="002D60C8"/>
    <w:rsid w:val="002E1EC8"/>
    <w:rsid w:val="002F56B9"/>
    <w:rsid w:val="00305F61"/>
    <w:rsid w:val="003317C6"/>
    <w:rsid w:val="003445E8"/>
    <w:rsid w:val="00366E39"/>
    <w:rsid w:val="00385740"/>
    <w:rsid w:val="003860C1"/>
    <w:rsid w:val="00395BFA"/>
    <w:rsid w:val="003A5A73"/>
    <w:rsid w:val="003F47DF"/>
    <w:rsid w:val="004149CE"/>
    <w:rsid w:val="00440DFD"/>
    <w:rsid w:val="0048612D"/>
    <w:rsid w:val="004C673B"/>
    <w:rsid w:val="004D22BD"/>
    <w:rsid w:val="004D6120"/>
    <w:rsid w:val="004E20E4"/>
    <w:rsid w:val="00506C5F"/>
    <w:rsid w:val="005203E5"/>
    <w:rsid w:val="005342B9"/>
    <w:rsid w:val="00566A53"/>
    <w:rsid w:val="005D35E7"/>
    <w:rsid w:val="005E2D3E"/>
    <w:rsid w:val="005F03F9"/>
    <w:rsid w:val="00613994"/>
    <w:rsid w:val="006309F5"/>
    <w:rsid w:val="006345AB"/>
    <w:rsid w:val="006459BF"/>
    <w:rsid w:val="006621AE"/>
    <w:rsid w:val="00672973"/>
    <w:rsid w:val="00673B2C"/>
    <w:rsid w:val="006B4DD9"/>
    <w:rsid w:val="006E7029"/>
    <w:rsid w:val="007016FA"/>
    <w:rsid w:val="007244C0"/>
    <w:rsid w:val="00731499"/>
    <w:rsid w:val="00754DE7"/>
    <w:rsid w:val="007718AC"/>
    <w:rsid w:val="00775CAB"/>
    <w:rsid w:val="0079259C"/>
    <w:rsid w:val="007A4959"/>
    <w:rsid w:val="007B5887"/>
    <w:rsid w:val="008161FD"/>
    <w:rsid w:val="00832B5A"/>
    <w:rsid w:val="00844507"/>
    <w:rsid w:val="008477DA"/>
    <w:rsid w:val="0086218A"/>
    <w:rsid w:val="00880009"/>
    <w:rsid w:val="00891B5F"/>
    <w:rsid w:val="008B3FA9"/>
    <w:rsid w:val="008C068B"/>
    <w:rsid w:val="008D4F32"/>
    <w:rsid w:val="009014C0"/>
    <w:rsid w:val="00913688"/>
    <w:rsid w:val="00914CC0"/>
    <w:rsid w:val="009165FD"/>
    <w:rsid w:val="0093345F"/>
    <w:rsid w:val="009379EB"/>
    <w:rsid w:val="0094256F"/>
    <w:rsid w:val="009C0E01"/>
    <w:rsid w:val="009E6D58"/>
    <w:rsid w:val="00A128B9"/>
    <w:rsid w:val="00AA2BBA"/>
    <w:rsid w:val="00AC7337"/>
    <w:rsid w:val="00AE3D30"/>
    <w:rsid w:val="00B06BD1"/>
    <w:rsid w:val="00B06E58"/>
    <w:rsid w:val="00B84F88"/>
    <w:rsid w:val="00B948D6"/>
    <w:rsid w:val="00BD271B"/>
    <w:rsid w:val="00BD6F93"/>
    <w:rsid w:val="00BE1915"/>
    <w:rsid w:val="00C143B2"/>
    <w:rsid w:val="00C46DFD"/>
    <w:rsid w:val="00C53E87"/>
    <w:rsid w:val="00CF49A7"/>
    <w:rsid w:val="00D20C76"/>
    <w:rsid w:val="00D215AF"/>
    <w:rsid w:val="00D565F4"/>
    <w:rsid w:val="00DC33AE"/>
    <w:rsid w:val="00E1280D"/>
    <w:rsid w:val="00E36A82"/>
    <w:rsid w:val="00E53B5D"/>
    <w:rsid w:val="00E62408"/>
    <w:rsid w:val="00E75A73"/>
    <w:rsid w:val="00EB736D"/>
    <w:rsid w:val="00F72824"/>
    <w:rsid w:val="00FF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CA032C"/>
  <w15:docId w15:val="{D088D4F4-308C-4741-8A51-A5D3FA2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5AF"/>
    <w:rPr>
      <w:color w:val="808080"/>
    </w:rPr>
  </w:style>
  <w:style w:type="paragraph" w:styleId="BalloonText">
    <w:name w:val="Balloon Text"/>
    <w:basedOn w:val="Normal"/>
    <w:link w:val="BalloonTextChar"/>
    <w:uiPriority w:val="99"/>
    <w:semiHidden/>
    <w:unhideWhenUsed/>
    <w:rsid w:val="007244C0"/>
    <w:rPr>
      <w:rFonts w:ascii="Tahoma" w:hAnsi="Tahoma" w:cs="Tahoma"/>
      <w:sz w:val="16"/>
      <w:szCs w:val="16"/>
    </w:rPr>
  </w:style>
  <w:style w:type="character" w:customStyle="1" w:styleId="BalloonTextChar">
    <w:name w:val="Balloon Text Char"/>
    <w:basedOn w:val="DefaultParagraphFont"/>
    <w:link w:val="BalloonText"/>
    <w:uiPriority w:val="99"/>
    <w:semiHidden/>
    <w:rsid w:val="007244C0"/>
    <w:rPr>
      <w:rFonts w:ascii="Tahoma" w:hAnsi="Tahoma" w:cs="Tahoma"/>
      <w:sz w:val="16"/>
      <w:szCs w:val="16"/>
    </w:rPr>
  </w:style>
  <w:style w:type="table" w:styleId="TableGrid">
    <w:name w:val="Table Grid"/>
    <w:basedOn w:val="TableNormal"/>
    <w:uiPriority w:val="59"/>
    <w:rsid w:val="0072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KCTitle">
    <w:name w:val="NKC Title"/>
    <w:basedOn w:val="Normal"/>
    <w:next w:val="Normal"/>
    <w:qFormat/>
    <w:rsid w:val="00D215AF"/>
    <w:pPr>
      <w:pBdr>
        <w:bottom w:val="single" w:sz="18" w:space="6" w:color="auto"/>
      </w:pBdr>
      <w:tabs>
        <w:tab w:val="center" w:pos="4680"/>
        <w:tab w:val="right" w:pos="9360"/>
      </w:tabs>
      <w:spacing w:before="600" w:line="640" w:lineRule="exact"/>
    </w:pPr>
    <w:rPr>
      <w:sz w:val="50"/>
      <w:szCs w:val="50"/>
    </w:rPr>
  </w:style>
  <w:style w:type="paragraph" w:customStyle="1" w:styleId="NKCSubtitle">
    <w:name w:val="NKC Subtitle"/>
    <w:next w:val="Normal"/>
    <w:qFormat/>
    <w:rsid w:val="008477DA"/>
    <w:rPr>
      <w:rFonts w:asciiTheme="majorHAnsi" w:hAnsiTheme="majorHAnsi"/>
      <w:color w:val="574319" w:themeColor="accent1"/>
      <w:sz w:val="32"/>
    </w:rPr>
  </w:style>
  <w:style w:type="numbering" w:customStyle="1" w:styleId="NKCBullet">
    <w:name w:val="NKC Bullet"/>
    <w:uiPriority w:val="99"/>
    <w:rsid w:val="004149CE"/>
    <w:pPr>
      <w:numPr>
        <w:numId w:val="3"/>
      </w:numPr>
    </w:pPr>
  </w:style>
  <w:style w:type="paragraph" w:customStyle="1" w:styleId="NKCBodytext">
    <w:name w:val="NKC Body text"/>
    <w:rsid w:val="000B2B7C"/>
    <w:pPr>
      <w:spacing w:line="320" w:lineRule="exact"/>
    </w:pPr>
  </w:style>
  <w:style w:type="paragraph" w:customStyle="1" w:styleId="NKCBullets">
    <w:name w:val="NKC Bullets"/>
    <w:next w:val="Normal"/>
    <w:qFormat/>
    <w:rsid w:val="0094256F"/>
    <w:pPr>
      <w:numPr>
        <w:numId w:val="4"/>
      </w:numPr>
      <w:spacing w:after="80"/>
    </w:pPr>
    <w:rPr>
      <w:rFonts w:asciiTheme="minorHAnsi" w:hAnsiTheme="minorHAnsi"/>
      <w:szCs w:val="22"/>
    </w:rPr>
  </w:style>
  <w:style w:type="paragraph" w:customStyle="1" w:styleId="NKCBulletstiny">
    <w:name w:val="NKC Bullets tiny"/>
    <w:qFormat/>
    <w:rsid w:val="006E7029"/>
    <w:pPr>
      <w:numPr>
        <w:numId w:val="2"/>
      </w:numPr>
      <w:spacing w:line="180" w:lineRule="exact"/>
      <w:ind w:left="230" w:hanging="187"/>
    </w:pPr>
    <w:rPr>
      <w:sz w:val="14"/>
    </w:rPr>
  </w:style>
  <w:style w:type="paragraph" w:customStyle="1" w:styleId="NKCMultilevellist">
    <w:name w:val="NKC Multilevel list"/>
    <w:basedOn w:val="Normal"/>
    <w:qFormat/>
    <w:rsid w:val="00731499"/>
    <w:pPr>
      <w:numPr>
        <w:numId w:val="5"/>
      </w:numPr>
    </w:pPr>
    <w:rPr>
      <w:szCs w:val="22"/>
    </w:rPr>
  </w:style>
  <w:style w:type="paragraph" w:styleId="Header">
    <w:name w:val="header"/>
    <w:basedOn w:val="Normal"/>
    <w:link w:val="HeaderChar"/>
    <w:uiPriority w:val="99"/>
    <w:unhideWhenUsed/>
    <w:rsid w:val="00E36A82"/>
    <w:pPr>
      <w:tabs>
        <w:tab w:val="center" w:pos="4680"/>
        <w:tab w:val="right" w:pos="9360"/>
      </w:tabs>
    </w:pPr>
  </w:style>
  <w:style w:type="character" w:customStyle="1" w:styleId="HeaderChar">
    <w:name w:val="Header Char"/>
    <w:basedOn w:val="DefaultParagraphFont"/>
    <w:link w:val="Header"/>
    <w:uiPriority w:val="99"/>
    <w:rsid w:val="00E36A82"/>
    <w:rPr>
      <w:rFonts w:ascii="Grotesque MT Std" w:hAnsi="Grotesque MT Std"/>
      <w:sz w:val="24"/>
    </w:rPr>
  </w:style>
  <w:style w:type="paragraph" w:styleId="Footer">
    <w:name w:val="footer"/>
    <w:basedOn w:val="Normal"/>
    <w:link w:val="FooterChar"/>
    <w:uiPriority w:val="99"/>
    <w:unhideWhenUsed/>
    <w:rsid w:val="00566A53"/>
    <w:pPr>
      <w:tabs>
        <w:tab w:val="center" w:pos="4680"/>
        <w:tab w:val="right" w:pos="9360"/>
      </w:tabs>
    </w:pPr>
    <w:rPr>
      <w:sz w:val="16"/>
    </w:rPr>
  </w:style>
  <w:style w:type="character" w:customStyle="1" w:styleId="FooterChar">
    <w:name w:val="Footer Char"/>
    <w:basedOn w:val="DefaultParagraphFont"/>
    <w:link w:val="Footer"/>
    <w:uiPriority w:val="99"/>
    <w:rsid w:val="00566A53"/>
    <w:rPr>
      <w:sz w:val="16"/>
    </w:rPr>
  </w:style>
  <w:style w:type="paragraph" w:styleId="ListParagraph">
    <w:name w:val="List Paragraph"/>
    <w:basedOn w:val="Normal"/>
    <w:uiPriority w:val="34"/>
    <w:qFormat/>
    <w:rsid w:val="00366E39"/>
    <w:pPr>
      <w:spacing w:after="160" w:line="254"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2652">
      <w:bodyDiv w:val="1"/>
      <w:marLeft w:val="0"/>
      <w:marRight w:val="0"/>
      <w:marTop w:val="0"/>
      <w:marBottom w:val="0"/>
      <w:divBdr>
        <w:top w:val="none" w:sz="0" w:space="0" w:color="auto"/>
        <w:left w:val="none" w:sz="0" w:space="0" w:color="auto"/>
        <w:bottom w:val="none" w:sz="0" w:space="0" w:color="auto"/>
        <w:right w:val="none" w:sz="0" w:space="0" w:color="auto"/>
      </w:divBdr>
    </w:div>
    <w:div w:id="508832340">
      <w:bodyDiv w:val="1"/>
      <w:marLeft w:val="0"/>
      <w:marRight w:val="0"/>
      <w:marTop w:val="0"/>
      <w:marBottom w:val="0"/>
      <w:divBdr>
        <w:top w:val="none" w:sz="0" w:space="0" w:color="auto"/>
        <w:left w:val="none" w:sz="0" w:space="0" w:color="auto"/>
        <w:bottom w:val="none" w:sz="0" w:space="0" w:color="auto"/>
        <w:right w:val="none" w:sz="0" w:space="0" w:color="auto"/>
      </w:divBdr>
    </w:div>
    <w:div w:id="16454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T:\BlankSheet%20with%20color%20logo%20multi-page.dotx" TargetMode="External"/></Relationships>
</file>

<file path=word/theme/theme1.xml><?xml version="1.0" encoding="utf-8"?>
<a:theme xmlns:a="http://schemas.openxmlformats.org/drawingml/2006/main" name="Office Theme">
  <a:themeElements>
    <a:clrScheme name="Northwest Kidney Center">
      <a:dk1>
        <a:sysClr val="windowText" lastClr="000000"/>
      </a:dk1>
      <a:lt1>
        <a:sysClr val="window" lastClr="FFFFFF"/>
      </a:lt1>
      <a:dk2>
        <a:srgbClr val="1F497D"/>
      </a:dk2>
      <a:lt2>
        <a:srgbClr val="EEECE1"/>
      </a:lt2>
      <a:accent1>
        <a:srgbClr val="574319"/>
      </a:accent1>
      <a:accent2>
        <a:srgbClr val="7C6A55"/>
      </a:accent2>
      <a:accent3>
        <a:srgbClr val="273691"/>
      </a:accent3>
      <a:accent4>
        <a:srgbClr val="8064A2"/>
      </a:accent4>
      <a:accent5>
        <a:srgbClr val="4BACC6"/>
      </a:accent5>
      <a:accent6>
        <a:srgbClr val="F79646"/>
      </a:accent6>
      <a:hlink>
        <a:srgbClr val="0000FF"/>
      </a:hlink>
      <a:folHlink>
        <a:srgbClr val="800080"/>
      </a:folHlink>
    </a:clrScheme>
    <a:fontScheme name="Northwest Kidney Center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BlankSheet with color logo multi-page</Template>
  <TotalTime>6</TotalTime>
  <Pages>12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D2 Designs</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Stauffer</dc:creator>
  <cp:lastModifiedBy>Ed Stauffer</cp:lastModifiedBy>
  <cp:revision>3</cp:revision>
  <cp:lastPrinted>2011-12-08T16:45:00Z</cp:lastPrinted>
  <dcterms:created xsi:type="dcterms:W3CDTF">2022-08-10T19:15:00Z</dcterms:created>
  <dcterms:modified xsi:type="dcterms:W3CDTF">2022-08-10T19:20:00Z</dcterms:modified>
</cp:coreProperties>
</file>